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0137F" w14:textId="544CB0F2" w:rsidR="00CE2492" w:rsidRPr="00CE2492" w:rsidRDefault="008D239B" w:rsidP="008D239B">
      <w:pPr>
        <w:spacing w:line="360" w:lineRule="exact"/>
        <w:jc w:val="center"/>
        <w:rPr>
          <w:rFonts w:ascii="メイリオ" w:eastAsia="メイリオ" w:hAnsi="メイリオ" w:cs="Meiryo UI"/>
          <w:b/>
          <w:sz w:val="32"/>
          <w:shd w:val="pct15" w:color="auto" w:fill="FFFFFF"/>
        </w:rPr>
      </w:pPr>
      <w:r>
        <w:rPr>
          <w:rFonts w:ascii="メイリオ" w:eastAsia="メイリオ" w:hAnsi="メイリオ" w:cs="Meiryo UI" w:hint="eastAsia"/>
          <w:b/>
          <w:sz w:val="32"/>
        </w:rPr>
        <w:t>（３）</w:t>
      </w:r>
      <w:r w:rsidR="00CE2492" w:rsidRPr="00CE2492">
        <w:rPr>
          <w:rFonts w:ascii="メイリオ" w:eastAsia="メイリオ" w:hAnsi="メイリオ" w:cs="Meiryo UI" w:hint="eastAsia"/>
          <w:b/>
          <w:sz w:val="32"/>
        </w:rPr>
        <w:t>登録申込書</w:t>
      </w:r>
      <w:r w:rsidR="00CE2761">
        <w:rPr>
          <w:rFonts w:ascii="メイリオ" w:eastAsia="メイリオ" w:hAnsi="メイリオ" w:cs="Meiryo UI" w:hint="eastAsia"/>
          <w:b/>
          <w:sz w:val="32"/>
        </w:rPr>
        <w:t>等</w:t>
      </w:r>
      <w:r w:rsidR="00CE2492" w:rsidRPr="00CE2492">
        <w:rPr>
          <w:rFonts w:ascii="メイリオ" w:eastAsia="メイリオ" w:hAnsi="メイリオ" w:cs="Meiryo UI" w:hint="eastAsia"/>
          <w:b/>
          <w:sz w:val="32"/>
        </w:rPr>
        <w:t>ご記入に関する注意点</w:t>
      </w:r>
    </w:p>
    <w:p w14:paraId="5CF8CE38" w14:textId="77777777" w:rsidR="00CE2492" w:rsidRPr="00817F5B" w:rsidRDefault="00CE2492" w:rsidP="00CE2492">
      <w:pPr>
        <w:spacing w:line="360" w:lineRule="exact"/>
        <w:rPr>
          <w:rFonts w:ascii="メイリオ" w:eastAsia="メイリオ" w:hAnsi="メイリオ" w:cs="Meiryo UI"/>
          <w:sz w:val="28"/>
          <w:szCs w:val="28"/>
        </w:rPr>
      </w:pPr>
    </w:p>
    <w:p w14:paraId="500C2770" w14:textId="1D510308" w:rsidR="00CE2492" w:rsidRPr="00CE2492" w:rsidRDefault="00CE2492" w:rsidP="00CE2492">
      <w:pPr>
        <w:spacing w:line="360" w:lineRule="exact"/>
        <w:rPr>
          <w:rFonts w:ascii="メイリオ" w:eastAsia="メイリオ" w:hAnsi="メイリオ" w:cs="Meiryo UI"/>
          <w:b/>
          <w:sz w:val="24"/>
        </w:rPr>
      </w:pPr>
      <w:r w:rsidRPr="00CE2492">
        <w:rPr>
          <w:rFonts w:ascii="メイリオ" w:eastAsia="メイリオ" w:hAnsi="メイリオ" w:cs="Meiryo UI" w:hint="eastAsia"/>
          <w:b/>
          <w:sz w:val="24"/>
        </w:rPr>
        <w:t>Ａ．登録申込書【</w:t>
      </w:r>
      <w:r w:rsidR="00037ED8">
        <w:rPr>
          <w:rFonts w:ascii="Apple Color Emoji" w:eastAsia="メイリオ" w:hAnsi="Apple Color Emoji" w:cs="Apple Color Emoji" w:hint="eastAsia"/>
          <w:b/>
          <w:sz w:val="24"/>
        </w:rPr>
        <w:t>９</w:t>
      </w:r>
      <w:r w:rsidR="00037ED8">
        <w:rPr>
          <w:rFonts w:ascii="メイリオ" w:eastAsia="メイリオ" w:hAnsi="メイリオ" w:cs="Meiryo UI" w:hint="eastAsia"/>
          <w:b/>
          <w:sz w:val="24"/>
        </w:rPr>
        <w:t>月１</w:t>
      </w:r>
      <w:r w:rsidRPr="00CE2492">
        <w:rPr>
          <w:rFonts w:ascii="メイリオ" w:eastAsia="メイリオ" w:hAnsi="メイリオ" w:cs="Meiryo UI" w:hint="eastAsia"/>
          <w:b/>
          <w:sz w:val="24"/>
        </w:rPr>
        <w:t>日締切】</w:t>
      </w:r>
    </w:p>
    <w:p w14:paraId="4768EDF7" w14:textId="77777777" w:rsidR="0031402C" w:rsidRPr="00817F5B" w:rsidRDefault="00CE2492" w:rsidP="0031402C">
      <w:pPr>
        <w:spacing w:line="360" w:lineRule="exact"/>
        <w:ind w:left="480" w:hangingChars="200" w:hanging="480"/>
        <w:rPr>
          <w:rFonts w:ascii="メイリオ" w:eastAsia="メイリオ" w:hAnsi="メイリオ" w:cs="Meiryo UI"/>
          <w:sz w:val="16"/>
          <w:szCs w:val="16"/>
        </w:rPr>
      </w:pPr>
      <w:r w:rsidRPr="00CE2492">
        <w:rPr>
          <w:rFonts w:ascii="メイリオ" w:eastAsia="メイリオ" w:hAnsi="メイリオ" w:cs="Meiryo UI" w:hint="eastAsia"/>
          <w:sz w:val="24"/>
        </w:rPr>
        <w:t>１．登録申込書にガバナー、パストガバナー、ガバナーエレクト、ガバナーノミニーガバナー補佐</w:t>
      </w:r>
      <w:r>
        <w:rPr>
          <w:rFonts w:ascii="メイリオ" w:eastAsia="メイリオ" w:hAnsi="メイリオ" w:cs="Meiryo UI" w:hint="eastAsia"/>
          <w:sz w:val="24"/>
        </w:rPr>
        <w:t>ほか、地区役員・委員</w:t>
      </w:r>
      <w:r w:rsidRPr="00CE2492">
        <w:rPr>
          <w:rFonts w:ascii="メイリオ" w:eastAsia="メイリオ" w:hAnsi="メイリオ" w:cs="Meiryo UI" w:hint="eastAsia"/>
          <w:sz w:val="24"/>
        </w:rPr>
        <w:t>の皆様の登録も含めてご返信ください。</w:t>
      </w:r>
    </w:p>
    <w:p w14:paraId="2A56FBF6" w14:textId="77777777" w:rsidR="00817F5B" w:rsidRPr="00817F5B" w:rsidRDefault="00817F5B" w:rsidP="0031402C">
      <w:pPr>
        <w:spacing w:line="360" w:lineRule="exact"/>
        <w:ind w:left="320" w:hangingChars="200" w:hanging="320"/>
        <w:rPr>
          <w:rFonts w:ascii="メイリオ" w:eastAsia="メイリオ" w:hAnsi="メイリオ" w:cs="Meiryo UI"/>
          <w:sz w:val="16"/>
          <w:szCs w:val="16"/>
        </w:rPr>
      </w:pPr>
    </w:p>
    <w:p w14:paraId="7C87DCC7" w14:textId="5FAF08C8" w:rsidR="00CE2492" w:rsidRPr="00817F5B" w:rsidRDefault="0031402C" w:rsidP="00817F5B">
      <w:pPr>
        <w:spacing w:line="360" w:lineRule="exact"/>
        <w:ind w:left="480" w:hangingChars="200" w:hanging="480"/>
        <w:rPr>
          <w:rFonts w:ascii="メイリオ" w:eastAsia="メイリオ" w:hAnsi="メイリオ" w:cs="Meiryo UI"/>
          <w:sz w:val="24"/>
        </w:rPr>
      </w:pPr>
      <w:r>
        <w:rPr>
          <w:rFonts w:ascii="メイリオ" w:eastAsia="メイリオ" w:hAnsi="メイリオ" w:cs="Meiryo UI"/>
          <w:sz w:val="24"/>
        </w:rPr>
        <w:t xml:space="preserve">２. </w:t>
      </w:r>
      <w:r w:rsidR="00CE2492" w:rsidRPr="0031402C">
        <w:rPr>
          <w:rFonts w:ascii="メイリオ" w:eastAsia="メイリオ" w:hAnsi="メイリオ" w:cs="Meiryo UI" w:hint="eastAsia"/>
          <w:sz w:val="24"/>
        </w:rPr>
        <w:t>地区大会１日目にご出席いただく方々は下記の通りとさせていただきます。</w:t>
      </w:r>
    </w:p>
    <w:p w14:paraId="032DA7A5" w14:textId="0748683D" w:rsidR="00CE2492" w:rsidRPr="0031402C" w:rsidRDefault="0031402C" w:rsidP="0031402C">
      <w:pPr>
        <w:pStyle w:val="a3"/>
        <w:numPr>
          <w:ilvl w:val="0"/>
          <w:numId w:val="3"/>
        </w:numPr>
        <w:spacing w:line="360" w:lineRule="exact"/>
        <w:ind w:leftChars="0"/>
        <w:rPr>
          <w:rFonts w:ascii="メイリオ" w:eastAsia="メイリオ" w:hAnsi="メイリオ" w:cs="Meiryo UI"/>
          <w:sz w:val="23"/>
          <w:szCs w:val="23"/>
        </w:rPr>
      </w:pPr>
      <w:r>
        <w:rPr>
          <w:rFonts w:ascii="メイリオ" w:eastAsia="メイリオ" w:hAnsi="メイリオ" w:cs="Meiryo UI" w:hint="eastAsia"/>
          <w:b/>
          <w:sz w:val="24"/>
        </w:rPr>
        <w:t xml:space="preserve"> 本会議</w:t>
      </w:r>
    </w:p>
    <w:p w14:paraId="7C722FF2" w14:textId="20824289" w:rsidR="00420108" w:rsidRPr="00420108" w:rsidRDefault="00CE2492" w:rsidP="00420108">
      <w:pPr>
        <w:spacing w:line="360" w:lineRule="exact"/>
        <w:ind w:leftChars="300" w:left="630"/>
        <w:rPr>
          <w:rFonts w:ascii="メイリオ" w:eastAsia="メイリオ" w:hAnsi="メイリオ" w:cs="Meiryo UI"/>
          <w:sz w:val="24"/>
          <w:u w:val="thick"/>
        </w:rPr>
      </w:pPr>
      <w:r w:rsidRPr="00CE2492">
        <w:rPr>
          <w:rFonts w:ascii="メイリオ" w:eastAsia="メイリオ" w:hAnsi="メイリオ" w:cs="Meiryo UI" w:hint="eastAsia"/>
          <w:sz w:val="24"/>
        </w:rPr>
        <w:t>パストガバナー、ガバナーエレクト、ガバナーノミニー</w:t>
      </w:r>
      <w:r w:rsidR="0031402C">
        <w:rPr>
          <w:rFonts w:ascii="メイリオ" w:eastAsia="メイリオ" w:hAnsi="メイリオ" w:cs="Meiryo UI" w:hint="eastAsia"/>
          <w:sz w:val="24"/>
        </w:rPr>
        <w:t>、</w:t>
      </w:r>
      <w:r>
        <w:rPr>
          <w:rFonts w:ascii="メイリオ" w:eastAsia="メイリオ" w:hAnsi="メイリオ" w:cs="Meiryo UI" w:hint="eastAsia"/>
          <w:sz w:val="24"/>
        </w:rPr>
        <w:t>ガバナー</w:t>
      </w:r>
      <w:r w:rsidR="0031402C">
        <w:rPr>
          <w:rFonts w:ascii="メイリオ" w:eastAsia="メイリオ" w:hAnsi="メイリオ" w:cs="Meiryo UI" w:hint="eastAsia"/>
          <w:sz w:val="24"/>
        </w:rPr>
        <w:t>ノ</w:t>
      </w:r>
      <w:r>
        <w:rPr>
          <w:rFonts w:ascii="メイリオ" w:eastAsia="メイリオ" w:hAnsi="メイリオ" w:cs="Meiryo UI" w:hint="eastAsia"/>
          <w:sz w:val="24"/>
        </w:rPr>
        <w:t>ミニー・デジグネート・</w:t>
      </w:r>
      <w:r w:rsidRPr="00CE2492">
        <w:rPr>
          <w:rFonts w:ascii="メイリオ" w:eastAsia="メイリオ" w:hAnsi="メイリオ" w:cs="Meiryo UI" w:hint="eastAsia"/>
          <w:sz w:val="24"/>
        </w:rPr>
        <w:t>ガバナー補佐、地区幹事、</w:t>
      </w:r>
      <w:r>
        <w:rPr>
          <w:rFonts w:ascii="メイリオ" w:eastAsia="メイリオ" w:hAnsi="メイリオ" w:cs="Meiryo UI" w:hint="eastAsia"/>
          <w:sz w:val="24"/>
        </w:rPr>
        <w:t>地区副幹事、</w:t>
      </w:r>
      <w:r w:rsidRPr="00CE2492">
        <w:rPr>
          <w:rFonts w:ascii="メイリオ" w:eastAsia="メイリオ" w:hAnsi="メイリオ" w:cs="Meiryo UI" w:hint="eastAsia"/>
          <w:sz w:val="24"/>
        </w:rPr>
        <w:t>地区財務委員長、地区会計、地区委員会委員長・副委員長、</w:t>
      </w:r>
      <w:r>
        <w:rPr>
          <w:rFonts w:ascii="メイリオ" w:eastAsia="メイリオ" w:hAnsi="メイリオ" w:cs="Meiryo UI" w:hint="eastAsia"/>
          <w:sz w:val="24"/>
        </w:rPr>
        <w:t>地区小委員会委員長、</w:t>
      </w:r>
      <w:r w:rsidRPr="00CE2492">
        <w:rPr>
          <w:rFonts w:ascii="メイリオ" w:eastAsia="メイリオ" w:hAnsi="メイリオ" w:cs="Meiryo UI" w:hint="eastAsia"/>
          <w:sz w:val="24"/>
        </w:rPr>
        <w:t>次期地区幹事、次々期地区幹事、</w:t>
      </w:r>
      <w:r w:rsidR="00420108" w:rsidRPr="00847707">
        <w:rPr>
          <w:rFonts w:ascii="メイリオ" w:eastAsia="メイリオ" w:hAnsi="メイリオ" w:cs="Meiryo UI"/>
          <w:sz w:val="24"/>
          <w:u w:val="single"/>
        </w:rPr>
        <w:t>RC</w:t>
      </w:r>
      <w:r w:rsidRPr="00847707">
        <w:rPr>
          <w:rFonts w:ascii="メイリオ" w:eastAsia="メイリオ" w:hAnsi="メイリオ" w:cs="Meiryo UI" w:hint="eastAsia"/>
          <w:sz w:val="24"/>
          <w:u w:val="single"/>
        </w:rPr>
        <w:t>クラブ会長、幹事、研修リーダー、</w:t>
      </w:r>
      <w:r w:rsidR="0031402C" w:rsidRPr="00847707">
        <w:rPr>
          <w:rFonts w:ascii="メイリオ" w:eastAsia="メイリオ" w:hAnsi="メイリオ" w:cs="Meiryo UI" w:hint="eastAsia"/>
          <w:sz w:val="24"/>
          <w:u w:val="single"/>
        </w:rPr>
        <w:t>選挙人</w:t>
      </w:r>
      <w:r w:rsidR="00420108" w:rsidRPr="00847707">
        <w:rPr>
          <w:rFonts w:ascii="メイリオ" w:eastAsia="メイリオ" w:hAnsi="メイリオ" w:cs="Meiryo UI" w:hint="eastAsia"/>
          <w:sz w:val="24"/>
          <w:u w:val="single"/>
        </w:rPr>
        <w:t>、</w:t>
      </w:r>
      <w:r w:rsidR="00420108" w:rsidRPr="00847707">
        <w:rPr>
          <w:rFonts w:ascii="メイリオ" w:eastAsia="メイリオ" w:hAnsi="メイリオ" w:cs="Meiryo UI"/>
          <w:sz w:val="24"/>
          <w:u w:val="single"/>
        </w:rPr>
        <w:t>R A C</w:t>
      </w:r>
      <w:r w:rsidR="00420108" w:rsidRPr="00847707">
        <w:rPr>
          <w:rFonts w:ascii="メイリオ" w:eastAsia="メイリオ" w:hAnsi="メイリオ" w:cs="Meiryo UI" w:hint="eastAsia"/>
          <w:sz w:val="24"/>
          <w:u w:val="single"/>
        </w:rPr>
        <w:t>会長・幹事</w:t>
      </w:r>
    </w:p>
    <w:p w14:paraId="6201F062" w14:textId="49FF08C9" w:rsidR="0031402C" w:rsidRDefault="00847707" w:rsidP="0031402C">
      <w:pPr>
        <w:spacing w:line="360" w:lineRule="exact"/>
        <w:ind w:leftChars="200" w:left="420"/>
        <w:rPr>
          <w:rFonts w:ascii="メイリオ" w:eastAsia="メイリオ" w:hAnsi="メイリオ" w:cs="Meiryo UI"/>
          <w:sz w:val="24"/>
          <w:szCs w:val="24"/>
        </w:rPr>
      </w:pPr>
      <w:r>
        <w:rPr>
          <w:rFonts w:ascii="メイリオ" w:eastAsia="メイリオ" w:hAnsi="メイリオ" w:cs="Meiryo UI" w:hint="eastAsia"/>
          <w:sz w:val="20"/>
          <w:szCs w:val="20"/>
        </w:rPr>
        <w:t xml:space="preserve">　</w:t>
      </w:r>
      <w:r w:rsidRPr="00847707">
        <w:rPr>
          <w:rFonts w:ascii="メイリオ" w:eastAsia="メイリオ" w:hAnsi="メイリオ" w:cs="Meiryo UI" w:hint="eastAsia"/>
          <w:sz w:val="24"/>
          <w:szCs w:val="24"/>
        </w:rPr>
        <w:t>直前地区幹事、直前地区会計</w:t>
      </w:r>
    </w:p>
    <w:p w14:paraId="2D073021" w14:textId="77777777" w:rsidR="00847707" w:rsidRPr="00847707" w:rsidRDefault="00847707" w:rsidP="0031402C">
      <w:pPr>
        <w:spacing w:line="360" w:lineRule="exact"/>
        <w:ind w:leftChars="200" w:left="420"/>
        <w:rPr>
          <w:rFonts w:ascii="メイリオ" w:eastAsia="メイリオ" w:hAnsi="メイリオ" w:cs="Meiryo UI"/>
          <w:sz w:val="24"/>
          <w:szCs w:val="24"/>
        </w:rPr>
      </w:pPr>
    </w:p>
    <w:p w14:paraId="08338904" w14:textId="17655823" w:rsidR="00CE2492" w:rsidRPr="0031402C" w:rsidRDefault="0031402C" w:rsidP="0031402C">
      <w:pPr>
        <w:pStyle w:val="a3"/>
        <w:numPr>
          <w:ilvl w:val="0"/>
          <w:numId w:val="3"/>
        </w:numPr>
        <w:spacing w:line="360" w:lineRule="exact"/>
        <w:ind w:leftChars="0"/>
        <w:rPr>
          <w:rFonts w:ascii="メイリオ" w:eastAsia="メイリオ" w:hAnsi="メイリオ" w:cs="Meiryo UI"/>
          <w:sz w:val="24"/>
        </w:rPr>
      </w:pPr>
      <w:r w:rsidRPr="0031402C">
        <w:rPr>
          <w:rFonts w:ascii="メイリオ" w:eastAsia="メイリオ" w:hAnsi="メイリオ" w:cs="Meiryo UI" w:hint="eastAsia"/>
          <w:sz w:val="24"/>
        </w:rPr>
        <w:t xml:space="preserve"> </w:t>
      </w:r>
      <w:r w:rsidR="00CE2492" w:rsidRPr="0031402C">
        <w:rPr>
          <w:rFonts w:ascii="メイリオ" w:eastAsia="メイリオ" w:hAnsi="メイリオ" w:cs="Meiryo UI" w:hint="eastAsia"/>
          <w:b/>
          <w:sz w:val="24"/>
        </w:rPr>
        <w:t>地区指導者育成セミナー【</w:t>
      </w:r>
      <w:r w:rsidR="00817F5B">
        <w:rPr>
          <w:rFonts w:ascii="メイリオ" w:eastAsia="メイリオ" w:hAnsi="メイリオ" w:cs="Meiryo UI" w:hint="eastAsia"/>
          <w:b/>
          <w:sz w:val="24"/>
        </w:rPr>
        <w:t>講師：中村</w:t>
      </w:r>
      <w:r w:rsidR="00817F5B">
        <w:rPr>
          <w:rFonts w:ascii="メイリオ" w:eastAsia="メイリオ" w:hAnsi="メイリオ" w:cs="Meiryo UI"/>
          <w:b/>
          <w:sz w:val="24"/>
        </w:rPr>
        <w:t xml:space="preserve"> </w:t>
      </w:r>
      <w:r w:rsidR="00817F5B">
        <w:rPr>
          <w:rFonts w:ascii="メイリオ" w:eastAsia="メイリオ" w:hAnsi="メイリオ" w:cs="Meiryo UI" w:hint="eastAsia"/>
          <w:b/>
          <w:sz w:val="24"/>
        </w:rPr>
        <w:t>靖治様</w:t>
      </w:r>
      <w:r w:rsidR="00CE2492" w:rsidRPr="0031402C">
        <w:rPr>
          <w:rFonts w:ascii="メイリオ" w:eastAsia="メイリオ" w:hAnsi="メイリオ" w:cs="Meiryo UI" w:hint="eastAsia"/>
          <w:b/>
          <w:sz w:val="24"/>
        </w:rPr>
        <w:t>】</w:t>
      </w:r>
    </w:p>
    <w:p w14:paraId="12C18F3A" w14:textId="1FDE779A" w:rsidR="0031402C" w:rsidRDefault="00CE2492" w:rsidP="0031402C">
      <w:pPr>
        <w:spacing w:line="360" w:lineRule="exact"/>
        <w:rPr>
          <w:rFonts w:ascii="メイリオ" w:eastAsia="メイリオ" w:hAnsi="メイリオ" w:cs="Meiryo UI"/>
          <w:sz w:val="24"/>
        </w:rPr>
      </w:pPr>
      <w:r w:rsidRPr="00CE2492">
        <w:rPr>
          <w:rFonts w:ascii="メイリオ" w:eastAsia="メイリオ" w:hAnsi="メイリオ" w:cs="Meiryo UI" w:hint="eastAsia"/>
          <w:sz w:val="24"/>
        </w:rPr>
        <w:t xml:space="preserve">　</w:t>
      </w:r>
      <w:r w:rsidR="003B2904">
        <w:rPr>
          <w:rFonts w:ascii="メイリオ" w:eastAsia="メイリオ" w:hAnsi="メイリオ" w:cs="Meiryo UI" w:hint="eastAsia"/>
          <w:sz w:val="24"/>
        </w:rPr>
        <w:t xml:space="preserve"> </w:t>
      </w:r>
      <w:r w:rsidR="0031402C">
        <w:rPr>
          <w:rFonts w:ascii="メイリオ" w:eastAsia="メイリオ" w:hAnsi="メイリオ" w:cs="Meiryo UI" w:hint="eastAsia"/>
          <w:sz w:val="24"/>
        </w:rPr>
        <w:t xml:space="preserve"> </w:t>
      </w:r>
      <w:r w:rsidR="003B2904">
        <w:rPr>
          <w:rFonts w:ascii="メイリオ" w:eastAsia="メイリオ" w:hAnsi="メイリオ" w:cs="Meiryo UI"/>
          <w:sz w:val="24"/>
        </w:rPr>
        <w:t xml:space="preserve"> </w:t>
      </w:r>
      <w:r w:rsidRPr="00CE2492">
        <w:rPr>
          <w:rFonts w:ascii="メイリオ" w:eastAsia="メイリオ" w:hAnsi="メイリオ" w:cs="Meiryo UI" w:hint="eastAsia"/>
          <w:sz w:val="24"/>
        </w:rPr>
        <w:t>同上</w:t>
      </w:r>
    </w:p>
    <w:p w14:paraId="19E2C4C8" w14:textId="77777777" w:rsidR="0031402C" w:rsidRPr="00817F5B" w:rsidRDefault="0031402C" w:rsidP="0031402C">
      <w:pPr>
        <w:spacing w:line="360" w:lineRule="exact"/>
        <w:ind w:firstLineChars="100" w:firstLine="200"/>
        <w:rPr>
          <w:rFonts w:ascii="メイリオ" w:eastAsia="メイリオ" w:hAnsi="メイリオ" w:cs="Meiryo UI"/>
          <w:sz w:val="20"/>
          <w:szCs w:val="20"/>
        </w:rPr>
      </w:pPr>
    </w:p>
    <w:p w14:paraId="5010994E" w14:textId="030A795C" w:rsidR="003B2904" w:rsidRPr="0031402C" w:rsidRDefault="0031402C" w:rsidP="0031402C">
      <w:pPr>
        <w:pStyle w:val="a3"/>
        <w:numPr>
          <w:ilvl w:val="0"/>
          <w:numId w:val="3"/>
        </w:numPr>
        <w:spacing w:line="360" w:lineRule="exact"/>
        <w:ind w:leftChars="0"/>
        <w:rPr>
          <w:rFonts w:ascii="メイリオ" w:eastAsia="メイリオ" w:hAnsi="メイリオ" w:cs="Meiryo UI"/>
          <w:sz w:val="24"/>
        </w:rPr>
      </w:pPr>
      <w:r w:rsidRPr="0031402C">
        <w:rPr>
          <w:rFonts w:ascii="メイリオ" w:eastAsia="メイリオ" w:hAnsi="メイリオ" w:cs="Meiryo UI" w:hint="eastAsia"/>
          <w:sz w:val="24"/>
        </w:rPr>
        <w:t xml:space="preserve"> </w:t>
      </w:r>
      <w:r w:rsidRPr="0031402C">
        <w:rPr>
          <w:rFonts w:ascii="メイリオ" w:eastAsia="メイリオ" w:hAnsi="メイリオ" w:cs="Meiryo UI"/>
          <w:sz w:val="24"/>
        </w:rPr>
        <w:t xml:space="preserve"> </w:t>
      </w:r>
      <w:r w:rsidR="003B2904" w:rsidRPr="0031402C">
        <w:rPr>
          <w:rFonts w:ascii="メイリオ" w:eastAsia="メイリオ" w:hAnsi="メイリオ" w:cs="Meiryo UI"/>
          <w:b/>
          <w:bCs/>
          <w:sz w:val="24"/>
        </w:rPr>
        <w:t>R L I</w:t>
      </w:r>
      <w:r w:rsidR="003B2904" w:rsidRPr="0031402C">
        <w:rPr>
          <w:rFonts w:ascii="メイリオ" w:eastAsia="メイリオ" w:hAnsi="メイリオ" w:cs="Meiryo UI" w:hint="eastAsia"/>
          <w:b/>
          <w:bCs/>
          <w:sz w:val="24"/>
        </w:rPr>
        <w:t>卒後コース</w:t>
      </w:r>
      <w:r>
        <w:rPr>
          <w:rFonts w:ascii="メイリオ" w:eastAsia="メイリオ" w:hAnsi="メイリオ" w:cs="Meiryo UI" w:hint="eastAsia"/>
          <w:b/>
          <w:bCs/>
          <w:sz w:val="24"/>
        </w:rPr>
        <w:t>（本会議と同時開催）</w:t>
      </w:r>
    </w:p>
    <w:p w14:paraId="57298970" w14:textId="290D45DB" w:rsidR="003B2904" w:rsidRDefault="003B2904" w:rsidP="0031402C">
      <w:pPr>
        <w:pStyle w:val="a3"/>
        <w:spacing w:line="360" w:lineRule="exact"/>
        <w:ind w:leftChars="0" w:left="600"/>
        <w:rPr>
          <w:rFonts w:ascii="メイリオ" w:eastAsia="メイリオ" w:hAnsi="メイリオ" w:cs="Meiryo UI"/>
          <w:sz w:val="24"/>
        </w:rPr>
      </w:pPr>
      <w:r>
        <w:rPr>
          <w:rFonts w:ascii="メイリオ" w:eastAsia="メイリオ" w:hAnsi="メイリオ" w:cs="Meiryo UI"/>
          <w:sz w:val="24"/>
        </w:rPr>
        <w:t>R L I</w:t>
      </w:r>
      <w:r>
        <w:rPr>
          <w:rFonts w:ascii="メイリオ" w:eastAsia="メイリオ" w:hAnsi="メイリオ" w:cs="Meiryo UI" w:hint="eastAsia"/>
          <w:sz w:val="24"/>
        </w:rPr>
        <w:t>パート１および２、３の修了者（先着４８名）</w:t>
      </w:r>
    </w:p>
    <w:p w14:paraId="05CF4123" w14:textId="50859214" w:rsidR="003B2904" w:rsidRPr="00A35EB6" w:rsidRDefault="0031402C" w:rsidP="0031402C">
      <w:pPr>
        <w:pStyle w:val="a3"/>
        <w:numPr>
          <w:ilvl w:val="0"/>
          <w:numId w:val="4"/>
        </w:numPr>
        <w:spacing w:line="360" w:lineRule="exact"/>
        <w:ind w:leftChars="0"/>
        <w:rPr>
          <w:rFonts w:ascii="メイリオ" w:eastAsia="メイリオ" w:hAnsi="メイリオ" w:cs="Meiryo UI"/>
          <w:sz w:val="24"/>
          <w:u w:val="single"/>
        </w:rPr>
      </w:pPr>
      <w:r w:rsidRPr="00A35EB6">
        <w:rPr>
          <w:rFonts w:ascii="メイリオ" w:eastAsia="メイリオ" w:hAnsi="メイリオ" w:cs="Meiryo UI" w:hint="eastAsia"/>
          <w:sz w:val="24"/>
          <w:u w:val="single"/>
        </w:rPr>
        <w:t>本会議</w:t>
      </w:r>
      <w:r w:rsidR="00D120AE" w:rsidRPr="00A35EB6">
        <w:rPr>
          <w:rFonts w:ascii="メイリオ" w:eastAsia="メイリオ" w:hAnsi="メイリオ" w:cs="Meiryo UI"/>
          <w:sz w:val="24"/>
          <w:u w:val="single"/>
        </w:rPr>
        <w:t>（</w:t>
      </w:r>
      <w:r w:rsidR="00D120AE" w:rsidRPr="00A35EB6">
        <w:rPr>
          <w:rFonts w:ascii="メイリオ" w:eastAsia="メイリオ" w:hAnsi="メイリオ" w:cs="Meiryo UI" w:hint="eastAsia"/>
          <w:sz w:val="24"/>
          <w:u w:val="single"/>
        </w:rPr>
        <w:t>①</w:t>
      </w:r>
      <w:r w:rsidR="00D120AE" w:rsidRPr="00A35EB6">
        <w:rPr>
          <w:rFonts w:ascii="メイリオ" w:eastAsia="メイリオ" w:hAnsi="メイリオ" w:cs="Meiryo UI"/>
          <w:sz w:val="24"/>
          <w:u w:val="single"/>
        </w:rPr>
        <w:t>）</w:t>
      </w:r>
      <w:r w:rsidRPr="00A35EB6">
        <w:rPr>
          <w:rFonts w:ascii="メイリオ" w:eastAsia="メイリオ" w:hAnsi="メイリオ" w:cs="Meiryo UI" w:hint="eastAsia"/>
          <w:sz w:val="24"/>
          <w:u w:val="single"/>
        </w:rPr>
        <w:t>出席者はお申し込みいただけません。</w:t>
      </w:r>
    </w:p>
    <w:p w14:paraId="0097C501" w14:textId="77777777" w:rsidR="0031402C" w:rsidRPr="00817F5B" w:rsidRDefault="0031402C" w:rsidP="0031402C">
      <w:pPr>
        <w:pStyle w:val="a3"/>
        <w:spacing w:line="360" w:lineRule="exact"/>
        <w:ind w:leftChars="0" w:left="960"/>
        <w:rPr>
          <w:rFonts w:ascii="メイリオ" w:eastAsia="メイリオ" w:hAnsi="メイリオ" w:cs="Meiryo UI"/>
          <w:sz w:val="20"/>
          <w:szCs w:val="20"/>
        </w:rPr>
      </w:pPr>
    </w:p>
    <w:p w14:paraId="34D4CF72" w14:textId="782EEB8D" w:rsidR="003B2904" w:rsidRDefault="003B2904" w:rsidP="0031402C">
      <w:pPr>
        <w:pStyle w:val="a3"/>
        <w:numPr>
          <w:ilvl w:val="0"/>
          <w:numId w:val="3"/>
        </w:numPr>
        <w:spacing w:line="360" w:lineRule="exact"/>
        <w:ind w:leftChars="0"/>
        <w:rPr>
          <w:rFonts w:ascii="メイリオ" w:eastAsia="メイリオ" w:hAnsi="メイリオ" w:cs="Meiryo UI"/>
          <w:sz w:val="24"/>
        </w:rPr>
      </w:pPr>
      <w:r w:rsidRPr="003B2904">
        <w:rPr>
          <w:rFonts w:ascii="メイリオ" w:eastAsia="メイリオ" w:hAnsi="メイリオ" w:cs="Meiryo UI" w:hint="eastAsia"/>
          <w:sz w:val="24"/>
        </w:rPr>
        <w:t>エクスカーション</w:t>
      </w:r>
    </w:p>
    <w:p w14:paraId="3DAC1CFF" w14:textId="39BA66D5" w:rsidR="003B2904" w:rsidRPr="00817F5B" w:rsidRDefault="003B2904" w:rsidP="00817F5B">
      <w:pPr>
        <w:pStyle w:val="a3"/>
        <w:numPr>
          <w:ilvl w:val="0"/>
          <w:numId w:val="6"/>
        </w:numPr>
        <w:spacing w:line="360" w:lineRule="exact"/>
        <w:ind w:leftChars="0"/>
        <w:rPr>
          <w:rFonts w:ascii="メイリオ" w:eastAsia="メイリオ" w:hAnsi="メイリオ" w:cs="Meiryo UI"/>
          <w:sz w:val="24"/>
        </w:rPr>
      </w:pPr>
      <w:r w:rsidRPr="00817F5B">
        <w:rPr>
          <w:rFonts w:ascii="メイリオ" w:eastAsia="メイリオ" w:hAnsi="メイリオ" w:cs="Meiryo UI" w:hint="eastAsia"/>
          <w:sz w:val="24"/>
        </w:rPr>
        <w:t>から③のパートナーおよび学友</w:t>
      </w:r>
      <w:r w:rsidR="00817F5B">
        <w:rPr>
          <w:rFonts w:ascii="メイリオ" w:eastAsia="メイリオ" w:hAnsi="メイリオ" w:cs="Meiryo UI" w:hint="eastAsia"/>
          <w:sz w:val="24"/>
        </w:rPr>
        <w:t>・ロータリー米山記念奨学生</w:t>
      </w:r>
    </w:p>
    <w:p w14:paraId="0FB1053F" w14:textId="3DCEA0B0" w:rsidR="003B2904" w:rsidRDefault="00817F5B" w:rsidP="00817F5B">
      <w:pPr>
        <w:pStyle w:val="a3"/>
        <w:numPr>
          <w:ilvl w:val="0"/>
          <w:numId w:val="4"/>
        </w:numPr>
        <w:spacing w:line="360" w:lineRule="exact"/>
        <w:ind w:leftChars="0"/>
        <w:rPr>
          <w:rFonts w:ascii="メイリオ" w:eastAsia="メイリオ" w:hAnsi="メイリオ" w:cs="Meiryo UI"/>
          <w:sz w:val="22"/>
        </w:rPr>
      </w:pPr>
      <w:r w:rsidRPr="00817F5B">
        <w:rPr>
          <w:rFonts w:ascii="メイリオ" w:eastAsia="メイリオ" w:hAnsi="メイリオ" w:cs="Meiryo UI" w:hint="eastAsia"/>
          <w:sz w:val="22"/>
        </w:rPr>
        <w:t>学友・ロータリー米山記念奨学生には別途地区学友委員会からご案内いたします。</w:t>
      </w:r>
    </w:p>
    <w:p w14:paraId="65B9857C" w14:textId="77777777" w:rsidR="00817F5B" w:rsidRPr="00817F5B" w:rsidRDefault="00817F5B" w:rsidP="00817F5B">
      <w:pPr>
        <w:pStyle w:val="a3"/>
        <w:spacing w:line="360" w:lineRule="exact"/>
        <w:ind w:leftChars="0" w:left="960"/>
        <w:rPr>
          <w:rFonts w:ascii="メイリオ" w:eastAsia="メイリオ" w:hAnsi="メイリオ" w:cs="Meiryo UI"/>
          <w:sz w:val="20"/>
          <w:szCs w:val="20"/>
        </w:rPr>
      </w:pPr>
    </w:p>
    <w:p w14:paraId="39E0A5DE" w14:textId="208694A5" w:rsidR="00CE2492" w:rsidRPr="00CE2492" w:rsidRDefault="003B2904" w:rsidP="0031402C">
      <w:pPr>
        <w:pStyle w:val="a3"/>
        <w:numPr>
          <w:ilvl w:val="0"/>
          <w:numId w:val="3"/>
        </w:numPr>
        <w:spacing w:line="360" w:lineRule="exact"/>
        <w:ind w:leftChars="0"/>
        <w:rPr>
          <w:rFonts w:ascii="メイリオ" w:eastAsia="メイリオ" w:hAnsi="メイリオ" w:cs="Meiryo UI"/>
          <w:b/>
          <w:sz w:val="24"/>
        </w:rPr>
      </w:pPr>
      <w:r>
        <w:rPr>
          <w:rFonts w:ascii="メイリオ" w:eastAsia="メイリオ" w:hAnsi="メイリオ" w:cs="Meiryo UI" w:hint="eastAsia"/>
          <w:b/>
          <w:sz w:val="24"/>
        </w:rPr>
        <w:t>国際ロータリー</w:t>
      </w:r>
      <w:r w:rsidR="00CE2492" w:rsidRPr="00CE2492">
        <w:rPr>
          <w:rFonts w:ascii="メイリオ" w:eastAsia="メイリオ" w:hAnsi="メイリオ" w:cs="Meiryo UI" w:hint="eastAsia"/>
          <w:b/>
          <w:sz w:val="24"/>
        </w:rPr>
        <w:t>会長代理歓迎晩餐会</w:t>
      </w:r>
    </w:p>
    <w:p w14:paraId="7A4806DE" w14:textId="105B6FF0" w:rsidR="00CE2492" w:rsidRDefault="003B2904" w:rsidP="0031402C">
      <w:pPr>
        <w:pStyle w:val="a3"/>
        <w:numPr>
          <w:ilvl w:val="0"/>
          <w:numId w:val="5"/>
        </w:numPr>
        <w:spacing w:line="360" w:lineRule="exact"/>
        <w:ind w:leftChars="0"/>
        <w:rPr>
          <w:rFonts w:ascii="Cambria" w:eastAsia="メイリオ" w:hAnsi="Cambria" w:cs="Meiryo UI"/>
          <w:sz w:val="24"/>
        </w:rPr>
      </w:pPr>
      <w:r w:rsidRPr="0031402C">
        <w:rPr>
          <w:rFonts w:ascii="Cambria" w:eastAsia="メイリオ" w:hAnsi="Cambria" w:cs="Meiryo UI" w:hint="eastAsia"/>
          <w:sz w:val="24"/>
        </w:rPr>
        <w:t>から③の</w:t>
      </w:r>
      <w:r w:rsidR="0031402C" w:rsidRPr="0031402C">
        <w:rPr>
          <w:rFonts w:ascii="Cambria" w:eastAsia="メイリオ" w:hAnsi="Cambria" w:cs="Meiryo UI" w:hint="eastAsia"/>
          <w:sz w:val="24"/>
        </w:rPr>
        <w:t>参加者</w:t>
      </w:r>
      <w:r w:rsidRPr="0031402C">
        <w:rPr>
          <w:rFonts w:ascii="Cambria" w:eastAsia="メイリオ" w:hAnsi="Cambria" w:cs="Meiryo UI" w:hint="eastAsia"/>
          <w:sz w:val="24"/>
        </w:rPr>
        <w:t>およびそのパートナー</w:t>
      </w:r>
      <w:r w:rsidR="0031402C">
        <w:rPr>
          <w:rFonts w:ascii="Cambria" w:eastAsia="メイリオ" w:hAnsi="Cambria" w:cs="Meiryo UI" w:hint="eastAsia"/>
          <w:sz w:val="24"/>
        </w:rPr>
        <w:t>・ご家族</w:t>
      </w:r>
    </w:p>
    <w:p w14:paraId="5D01491F" w14:textId="5B5EC9E9" w:rsidR="0031402C" w:rsidRPr="0031402C" w:rsidRDefault="0031402C" w:rsidP="0031402C">
      <w:pPr>
        <w:pStyle w:val="a3"/>
        <w:numPr>
          <w:ilvl w:val="0"/>
          <w:numId w:val="4"/>
        </w:numPr>
        <w:spacing w:line="360" w:lineRule="exact"/>
        <w:ind w:leftChars="0"/>
        <w:rPr>
          <w:rFonts w:ascii="Cambria" w:eastAsia="メイリオ" w:hAnsi="Cambria" w:cs="Meiryo UI"/>
          <w:sz w:val="24"/>
        </w:rPr>
      </w:pPr>
      <w:r>
        <w:rPr>
          <w:rFonts w:ascii="Cambria" w:eastAsia="メイリオ" w:hAnsi="Cambria" w:cs="Meiryo UI" w:hint="eastAsia"/>
          <w:sz w:val="24"/>
        </w:rPr>
        <w:t>学友は学友ナイトに参加ください。</w:t>
      </w:r>
    </w:p>
    <w:p w14:paraId="01796DAC" w14:textId="77777777" w:rsidR="00CE2492" w:rsidRPr="00817F5B" w:rsidRDefault="00CE2492" w:rsidP="00CE2492">
      <w:pPr>
        <w:spacing w:line="360" w:lineRule="exact"/>
        <w:rPr>
          <w:rFonts w:ascii="メイリオ" w:eastAsia="メイリオ" w:hAnsi="メイリオ" w:cs="Meiryo UI"/>
          <w:sz w:val="20"/>
          <w:szCs w:val="20"/>
        </w:rPr>
      </w:pPr>
    </w:p>
    <w:p w14:paraId="2A710999" w14:textId="0640DC04" w:rsidR="00CE2492" w:rsidRPr="00CE2492" w:rsidRDefault="00CE2492" w:rsidP="00CE2492">
      <w:pPr>
        <w:spacing w:line="360" w:lineRule="exact"/>
        <w:ind w:left="480" w:hangingChars="200" w:hanging="480"/>
        <w:rPr>
          <w:rFonts w:ascii="メイリオ" w:eastAsia="メイリオ" w:hAnsi="メイリオ" w:cs="Meiryo UI"/>
          <w:sz w:val="24"/>
        </w:rPr>
      </w:pPr>
      <w:r w:rsidRPr="00CE2492">
        <w:rPr>
          <w:rFonts w:ascii="メイリオ" w:eastAsia="メイリオ" w:hAnsi="メイリオ" w:cs="Meiryo UI" w:hint="eastAsia"/>
          <w:sz w:val="24"/>
        </w:rPr>
        <w:t>３．登録申込書へのご記入の順序は、</w:t>
      </w:r>
      <w:r w:rsidR="0073612D">
        <w:rPr>
          <w:rFonts w:ascii="メイリオ" w:eastAsia="メイリオ" w:hAnsi="メイリオ" w:cs="Meiryo UI" w:hint="eastAsia"/>
          <w:sz w:val="24"/>
        </w:rPr>
        <w:t>大会１日目に参加される方に続いて、表彰対象者を優先して</w:t>
      </w:r>
      <w:r w:rsidR="002B0225">
        <w:rPr>
          <w:rFonts w:ascii="メイリオ" w:eastAsia="メイリオ" w:hAnsi="メイリオ" w:cs="Meiryo UI" w:hint="eastAsia"/>
          <w:sz w:val="24"/>
        </w:rPr>
        <w:t>表記（プルダウンリストから選択）</w:t>
      </w:r>
      <w:r w:rsidRPr="00CE2492">
        <w:rPr>
          <w:rFonts w:ascii="メイリオ" w:eastAsia="メイリオ" w:hAnsi="メイリオ" w:cs="Meiryo UI" w:hint="eastAsia"/>
          <w:sz w:val="24"/>
        </w:rPr>
        <w:t>ください。</w:t>
      </w:r>
      <w:r w:rsidRPr="00CE2492">
        <w:rPr>
          <w:rFonts w:ascii="メイリオ" w:eastAsia="メイリオ" w:hAnsi="メイリオ" w:cs="Meiryo UI" w:hint="eastAsia"/>
          <w:b/>
          <w:sz w:val="24"/>
        </w:rPr>
        <w:t>また、新会員</w:t>
      </w:r>
      <w:r w:rsidRPr="00D120AE">
        <w:rPr>
          <w:rFonts w:ascii="メイリオ" w:eastAsia="メイリオ" w:hAnsi="メイリオ" w:cs="Meiryo UI" w:hint="eastAsia"/>
          <w:b/>
          <w:sz w:val="24"/>
          <w:u w:val="single"/>
        </w:rPr>
        <w:t>（前年度地区大会以降の入会者）</w:t>
      </w:r>
      <w:r w:rsidRPr="00CE2492">
        <w:rPr>
          <w:rFonts w:ascii="メイリオ" w:eastAsia="メイリオ" w:hAnsi="メイリオ" w:cs="Meiryo UI" w:hint="eastAsia"/>
          <w:b/>
          <w:sz w:val="24"/>
        </w:rPr>
        <w:t>もその旨</w:t>
      </w:r>
      <w:r w:rsidR="002B0225">
        <w:rPr>
          <w:rFonts w:ascii="メイリオ" w:eastAsia="メイリオ" w:hAnsi="メイリオ" w:cs="Meiryo UI" w:hint="eastAsia"/>
          <w:b/>
          <w:sz w:val="24"/>
        </w:rPr>
        <w:t>の表記</w:t>
      </w:r>
      <w:r w:rsidRPr="00CE2492">
        <w:rPr>
          <w:rFonts w:ascii="メイリオ" w:eastAsia="メイリオ" w:hAnsi="メイリオ" w:cs="Meiryo UI" w:hint="eastAsia"/>
          <w:b/>
          <w:sz w:val="24"/>
        </w:rPr>
        <w:t>ください</w:t>
      </w:r>
      <w:r w:rsidRPr="00CE2492">
        <w:rPr>
          <w:rFonts w:ascii="メイリオ" w:eastAsia="メイリオ" w:hAnsi="メイリオ" w:cs="Meiryo UI" w:hint="eastAsia"/>
          <w:sz w:val="24"/>
        </w:rPr>
        <w:t>。登録申込書の情報を</w:t>
      </w:r>
      <w:r w:rsidR="00847707">
        <w:rPr>
          <w:rFonts w:ascii="メイリオ" w:eastAsia="メイリオ" w:hAnsi="メイリオ" w:cs="Meiryo UI" w:hint="eastAsia"/>
          <w:sz w:val="24"/>
        </w:rPr>
        <w:t>もとに資料を</w:t>
      </w:r>
      <w:r w:rsidRPr="00CE2492">
        <w:rPr>
          <w:rFonts w:ascii="メイリオ" w:eastAsia="メイリオ" w:hAnsi="メイリオ" w:cs="Meiryo UI" w:hint="eastAsia"/>
          <w:sz w:val="24"/>
        </w:rPr>
        <w:t>ご用意いたしますので、各ロータリークラブ登録者の個人名はフルネームでご記入ください。</w:t>
      </w:r>
    </w:p>
    <w:p w14:paraId="4D89E935" w14:textId="77777777" w:rsidR="00CE2492" w:rsidRPr="00817F5B" w:rsidRDefault="00CE2492" w:rsidP="00CE2492">
      <w:pPr>
        <w:spacing w:line="360" w:lineRule="exact"/>
        <w:ind w:left="400" w:hangingChars="200" w:hanging="400"/>
        <w:rPr>
          <w:rFonts w:ascii="メイリオ" w:eastAsia="メイリオ" w:hAnsi="メイリオ" w:cs="Meiryo UI"/>
          <w:sz w:val="20"/>
          <w:szCs w:val="20"/>
        </w:rPr>
      </w:pPr>
    </w:p>
    <w:p w14:paraId="3EC46531" w14:textId="705696AA" w:rsidR="00CE2492" w:rsidRPr="00CE2492" w:rsidRDefault="00CE2492" w:rsidP="00CE2492">
      <w:pPr>
        <w:spacing w:line="360" w:lineRule="exact"/>
        <w:ind w:left="480" w:hangingChars="200" w:hanging="480"/>
        <w:rPr>
          <w:rFonts w:ascii="メイリオ" w:eastAsia="メイリオ" w:hAnsi="メイリオ" w:cs="Meiryo UI"/>
          <w:sz w:val="24"/>
        </w:rPr>
      </w:pPr>
      <w:r w:rsidRPr="00CE2492">
        <w:rPr>
          <w:rFonts w:ascii="メイリオ" w:eastAsia="メイリオ" w:hAnsi="メイリオ" w:cs="Meiryo UI" w:hint="eastAsia"/>
          <w:sz w:val="24"/>
        </w:rPr>
        <w:t>４．各ロータリークラブの事務局の方を</w:t>
      </w:r>
      <w:r w:rsidR="0073612D">
        <w:rPr>
          <w:rFonts w:ascii="メイリオ" w:eastAsia="メイリオ" w:hAnsi="メイリオ" w:cs="Meiryo UI" w:hint="eastAsia"/>
          <w:sz w:val="24"/>
        </w:rPr>
        <w:t>大会２日目に</w:t>
      </w:r>
      <w:r w:rsidRPr="00CE2492">
        <w:rPr>
          <w:rFonts w:ascii="メイリオ" w:eastAsia="メイリオ" w:hAnsi="メイリオ" w:cs="Meiryo UI" w:hint="eastAsia"/>
          <w:sz w:val="24"/>
        </w:rPr>
        <w:t>ご招待（登録料のみ無料）といたしますので、是非ご参加ください。</w:t>
      </w:r>
    </w:p>
    <w:p w14:paraId="0F6ADD2C" w14:textId="77777777" w:rsidR="00CE2492" w:rsidRPr="00817F5B" w:rsidRDefault="00CE2492" w:rsidP="00CE2492">
      <w:pPr>
        <w:spacing w:line="360" w:lineRule="exact"/>
        <w:ind w:left="400" w:hangingChars="200" w:hanging="400"/>
        <w:rPr>
          <w:rFonts w:ascii="メイリオ" w:eastAsia="メイリオ" w:hAnsi="メイリオ" w:cs="Meiryo UI"/>
          <w:sz w:val="20"/>
          <w:szCs w:val="20"/>
        </w:rPr>
      </w:pPr>
    </w:p>
    <w:p w14:paraId="27CE52E2" w14:textId="24803A42" w:rsidR="00420108" w:rsidRDefault="00CE2492" w:rsidP="00847707">
      <w:pPr>
        <w:spacing w:line="360" w:lineRule="exact"/>
        <w:ind w:left="480" w:hangingChars="200" w:hanging="480"/>
        <w:rPr>
          <w:rFonts w:ascii="メイリオ" w:eastAsia="メイリオ" w:hAnsi="メイリオ" w:cs="Meiryo UI"/>
          <w:b/>
          <w:sz w:val="24"/>
        </w:rPr>
      </w:pPr>
      <w:r w:rsidRPr="00CE2492">
        <w:rPr>
          <w:rFonts w:ascii="メイリオ" w:eastAsia="メイリオ" w:hAnsi="メイリオ" w:cs="Meiryo UI" w:hint="eastAsia"/>
          <w:sz w:val="24"/>
        </w:rPr>
        <w:t>５．</w:t>
      </w:r>
      <w:r w:rsidR="00420108">
        <w:rPr>
          <w:rFonts w:ascii="メイリオ" w:eastAsia="メイリオ" w:hAnsi="メイリオ" w:cs="Meiryo UI" w:hint="eastAsia"/>
          <w:sz w:val="24"/>
        </w:rPr>
        <w:t>ローターアクターおよび</w:t>
      </w:r>
      <w:r w:rsidR="00284AB3">
        <w:rPr>
          <w:rFonts w:ascii="メイリオ" w:eastAsia="メイリオ" w:hAnsi="メイリオ" w:cs="Meiryo UI" w:hint="eastAsia"/>
          <w:sz w:val="24"/>
        </w:rPr>
        <w:t>学友</w:t>
      </w:r>
      <w:r w:rsidRPr="00CE2492">
        <w:rPr>
          <w:rFonts w:ascii="メイリオ" w:eastAsia="メイリオ" w:hAnsi="メイリオ" w:cs="Meiryo UI" w:hint="eastAsia"/>
          <w:sz w:val="24"/>
        </w:rPr>
        <w:t>を帯同されるクラブは</w:t>
      </w:r>
      <w:r w:rsidR="00284AB3">
        <w:rPr>
          <w:rFonts w:ascii="メイリオ" w:eastAsia="メイリオ" w:hAnsi="メイリオ" w:cs="Meiryo UI" w:hint="eastAsia"/>
          <w:sz w:val="24"/>
        </w:rPr>
        <w:t>別紙</w:t>
      </w:r>
      <w:r w:rsidR="00A35EB6">
        <w:rPr>
          <w:rFonts w:ascii="メイリオ" w:eastAsia="メイリオ" w:hAnsi="メイリオ" w:cs="Meiryo UI" w:hint="eastAsia"/>
          <w:sz w:val="24"/>
        </w:rPr>
        <w:t>（</w:t>
      </w:r>
      <w:r w:rsidR="0073612D">
        <w:rPr>
          <w:rFonts w:ascii="メイリオ" w:eastAsia="メイリオ" w:hAnsi="メイリオ" w:cs="Meiryo UI" w:hint="eastAsia"/>
          <w:sz w:val="24"/>
        </w:rPr>
        <w:t>８）</w:t>
      </w:r>
      <w:r w:rsidRPr="00CE2492">
        <w:rPr>
          <w:rFonts w:ascii="メイリオ" w:eastAsia="メイリオ" w:hAnsi="メイリオ" w:cs="Meiryo UI" w:hint="eastAsia"/>
          <w:sz w:val="24"/>
        </w:rPr>
        <w:t>をご提出ください。</w:t>
      </w:r>
      <w:r w:rsidRPr="00CE2492">
        <w:rPr>
          <w:rFonts w:ascii="メイリオ" w:eastAsia="メイリオ" w:hAnsi="メイリオ" w:cs="Meiryo UI" w:hint="eastAsia"/>
          <w:b/>
          <w:sz w:val="24"/>
        </w:rPr>
        <w:t>【</w:t>
      </w:r>
      <w:r w:rsidR="00037ED8">
        <w:rPr>
          <w:rFonts w:ascii="メイリオ" w:eastAsia="メイリオ" w:hAnsi="メイリオ" w:cs="Meiryo UI" w:hint="eastAsia"/>
          <w:b/>
          <w:sz w:val="24"/>
        </w:rPr>
        <w:t>９</w:t>
      </w:r>
      <w:r w:rsidRPr="00CE2492">
        <w:rPr>
          <w:rFonts w:ascii="メイリオ" w:eastAsia="メイリオ" w:hAnsi="メイリオ" w:cs="Meiryo UI" w:hint="eastAsia"/>
          <w:b/>
          <w:sz w:val="24"/>
        </w:rPr>
        <w:t>月</w:t>
      </w:r>
      <w:r w:rsidR="00037ED8">
        <w:rPr>
          <w:rFonts w:ascii="メイリオ" w:eastAsia="メイリオ" w:hAnsi="メイリオ" w:cs="Meiryo UI" w:hint="eastAsia"/>
          <w:b/>
          <w:sz w:val="24"/>
        </w:rPr>
        <w:t>８</w:t>
      </w:r>
      <w:r w:rsidRPr="00CE2492">
        <w:rPr>
          <w:rFonts w:ascii="メイリオ" w:eastAsia="メイリオ" w:hAnsi="メイリオ" w:cs="Meiryo UI" w:hint="eastAsia"/>
          <w:b/>
          <w:sz w:val="24"/>
        </w:rPr>
        <w:t>日</w:t>
      </w:r>
      <w:r w:rsidR="00037ED8">
        <w:rPr>
          <w:rFonts w:ascii="メイリオ" w:eastAsia="メイリオ" w:hAnsi="メイリオ" w:cs="Meiryo UI" w:hint="eastAsia"/>
          <w:b/>
          <w:sz w:val="24"/>
        </w:rPr>
        <w:t>（金）</w:t>
      </w:r>
      <w:proofErr w:type="gramStart"/>
      <w:r w:rsidRPr="00CE2492">
        <w:rPr>
          <w:rFonts w:ascii="メイリオ" w:eastAsia="メイリオ" w:hAnsi="メイリオ" w:cs="Meiryo UI" w:hint="eastAsia"/>
          <w:b/>
          <w:sz w:val="24"/>
        </w:rPr>
        <w:t>締切</w:t>
      </w:r>
      <w:proofErr w:type="gramEnd"/>
      <w:r w:rsidRPr="00CE2492">
        <w:rPr>
          <w:rFonts w:ascii="メイリオ" w:eastAsia="メイリオ" w:hAnsi="メイリオ" w:cs="Meiryo UI" w:hint="eastAsia"/>
          <w:b/>
          <w:sz w:val="24"/>
        </w:rPr>
        <w:t>】</w:t>
      </w:r>
    </w:p>
    <w:p w14:paraId="3DB77BD9" w14:textId="534D842D" w:rsidR="00420108" w:rsidRPr="00420108" w:rsidRDefault="00420108" w:rsidP="00420108">
      <w:pPr>
        <w:spacing w:line="360" w:lineRule="exact"/>
        <w:ind w:left="480" w:hangingChars="200" w:hanging="480"/>
        <w:rPr>
          <w:rFonts w:ascii="メイリオ" w:eastAsia="メイリオ" w:hAnsi="メイリオ" w:cs="Meiryo UI"/>
          <w:b/>
          <w:sz w:val="24"/>
        </w:rPr>
      </w:pPr>
      <w:r>
        <w:rPr>
          <w:rFonts w:ascii="メイリオ" w:eastAsia="メイリオ" w:hAnsi="メイリオ" w:cs="Meiryo UI" w:hint="eastAsia"/>
          <w:bCs/>
          <w:sz w:val="24"/>
        </w:rPr>
        <w:lastRenderedPageBreak/>
        <w:t>６</w:t>
      </w:r>
      <w:r w:rsidRPr="00420108">
        <w:rPr>
          <w:rFonts w:ascii="メイリオ" w:eastAsia="メイリオ" w:hAnsi="メイリオ" w:cs="Meiryo UI"/>
          <w:bCs/>
          <w:sz w:val="24"/>
        </w:rPr>
        <w:t>.</w:t>
      </w:r>
      <w:r w:rsidRPr="00847707">
        <w:rPr>
          <w:rFonts w:ascii="メイリオ" w:eastAsia="メイリオ" w:hAnsi="メイリオ" w:cs="Meiryo UI"/>
          <w:bCs/>
          <w:sz w:val="16"/>
          <w:szCs w:val="16"/>
          <w:u w:val="single"/>
        </w:rPr>
        <w:t xml:space="preserve"> </w:t>
      </w:r>
      <w:r w:rsidRPr="00847707">
        <w:rPr>
          <w:rFonts w:ascii="メイリオ" w:eastAsia="メイリオ" w:hAnsi="メイリオ" w:cs="Meiryo UI" w:hint="eastAsia"/>
          <w:bCs/>
          <w:sz w:val="24"/>
          <w:u w:val="single"/>
        </w:rPr>
        <w:t>ローターアクトクラブはスポンサークラブを通じて登録ください。</w:t>
      </w:r>
    </w:p>
    <w:p w14:paraId="13C815F6" w14:textId="77777777" w:rsidR="00420108" w:rsidRPr="00CE2492" w:rsidRDefault="00420108" w:rsidP="00817F5B">
      <w:pPr>
        <w:spacing w:line="360" w:lineRule="exact"/>
        <w:ind w:left="480" w:hangingChars="200" w:hanging="480"/>
        <w:rPr>
          <w:rFonts w:ascii="メイリオ" w:eastAsia="メイリオ" w:hAnsi="メイリオ" w:cs="Meiryo UI"/>
          <w:sz w:val="24"/>
        </w:rPr>
      </w:pPr>
    </w:p>
    <w:p w14:paraId="30BCEA01" w14:textId="77777777" w:rsidR="00CE2492" w:rsidRPr="00CE2492" w:rsidRDefault="00CE2492" w:rsidP="00CE2492">
      <w:pPr>
        <w:spacing w:line="360" w:lineRule="exact"/>
        <w:rPr>
          <w:rFonts w:ascii="メイリオ" w:eastAsia="メイリオ" w:hAnsi="メイリオ" w:cs="Meiryo UI"/>
          <w:b/>
          <w:sz w:val="24"/>
        </w:rPr>
      </w:pPr>
      <w:r w:rsidRPr="00CE2492">
        <w:rPr>
          <w:rFonts w:ascii="メイリオ" w:eastAsia="メイリオ" w:hAnsi="メイリオ" w:cs="Meiryo UI" w:hint="eastAsia"/>
          <w:b/>
          <w:sz w:val="24"/>
        </w:rPr>
        <w:t>Ｂ．地区大会登録送金明細書＆交通手段について</w:t>
      </w:r>
    </w:p>
    <w:p w14:paraId="5A69E8A7" w14:textId="77777777" w:rsidR="00CE2492" w:rsidRPr="00CE2492" w:rsidRDefault="00CE2492" w:rsidP="00CE2492">
      <w:pPr>
        <w:spacing w:line="360" w:lineRule="exact"/>
        <w:rPr>
          <w:rFonts w:ascii="メイリオ" w:eastAsia="メイリオ" w:hAnsi="メイリオ" w:cs="Meiryo UI"/>
          <w:sz w:val="24"/>
        </w:rPr>
      </w:pPr>
      <w:r w:rsidRPr="00CE2492">
        <w:rPr>
          <w:rFonts w:ascii="メイリオ" w:eastAsia="メイリオ" w:hAnsi="メイリオ" w:cs="Meiryo UI" w:hint="eastAsia"/>
          <w:sz w:val="24"/>
        </w:rPr>
        <w:t>１．登録申込書と照合の上ご記入いただき、E-mailにてご返信ください。</w:t>
      </w:r>
    </w:p>
    <w:p w14:paraId="2C0F22AA" w14:textId="50191B07" w:rsidR="00CE2492" w:rsidRPr="00CE2492" w:rsidRDefault="00CE2492" w:rsidP="00CE2492">
      <w:pPr>
        <w:spacing w:line="360" w:lineRule="exact"/>
        <w:rPr>
          <w:rFonts w:ascii="メイリオ" w:eastAsia="メイリオ" w:hAnsi="メイリオ" w:cs="Meiryo UI"/>
          <w:sz w:val="24"/>
        </w:rPr>
      </w:pPr>
      <w:r w:rsidRPr="00CE2492">
        <w:rPr>
          <w:rFonts w:ascii="メイリオ" w:eastAsia="メイリオ" w:hAnsi="メイリオ" w:cs="Meiryo UI" w:hint="eastAsia"/>
          <w:sz w:val="24"/>
        </w:rPr>
        <w:t>２．登録料は</w:t>
      </w:r>
      <w:r w:rsidR="00037ED8">
        <w:rPr>
          <w:rFonts w:ascii="メイリオ" w:eastAsia="メイリオ" w:hAnsi="メイリオ" w:cs="Meiryo UI" w:hint="eastAsia"/>
          <w:b/>
          <w:sz w:val="24"/>
          <w:u w:val="thick"/>
        </w:rPr>
        <w:t>９</w:t>
      </w:r>
      <w:r w:rsidRPr="00CE2492">
        <w:rPr>
          <w:rFonts w:ascii="メイリオ" w:eastAsia="メイリオ" w:hAnsi="メイリオ" w:cs="Meiryo UI" w:hint="eastAsia"/>
          <w:b/>
          <w:sz w:val="24"/>
          <w:u w:val="thick"/>
        </w:rPr>
        <w:t>月</w:t>
      </w:r>
      <w:r w:rsidR="00037ED8">
        <w:rPr>
          <w:rFonts w:ascii="メイリオ" w:eastAsia="メイリオ" w:hAnsi="メイリオ" w:cs="Meiryo UI" w:hint="eastAsia"/>
          <w:b/>
          <w:sz w:val="24"/>
          <w:u w:val="thick"/>
        </w:rPr>
        <w:t>８</w:t>
      </w:r>
      <w:r w:rsidRPr="00CE2492">
        <w:rPr>
          <w:rFonts w:ascii="メイリオ" w:eastAsia="メイリオ" w:hAnsi="メイリオ" w:cs="Meiryo UI" w:hint="eastAsia"/>
          <w:b/>
          <w:sz w:val="24"/>
          <w:u w:val="thick"/>
        </w:rPr>
        <w:t>日(</w:t>
      </w:r>
      <w:r w:rsidR="00037ED8">
        <w:rPr>
          <w:rFonts w:ascii="メイリオ" w:eastAsia="メイリオ" w:hAnsi="メイリオ" w:cs="Meiryo UI" w:hint="eastAsia"/>
          <w:b/>
          <w:sz w:val="24"/>
          <w:u w:val="thick"/>
        </w:rPr>
        <w:t>金</w:t>
      </w:r>
      <w:r w:rsidRPr="00CE2492">
        <w:rPr>
          <w:rFonts w:ascii="メイリオ" w:eastAsia="メイリオ" w:hAnsi="メイリオ" w:cs="Meiryo UI" w:hint="eastAsia"/>
          <w:b/>
          <w:sz w:val="24"/>
          <w:u w:val="thick"/>
        </w:rPr>
        <w:t>)まで</w:t>
      </w:r>
      <w:r w:rsidRPr="00CE2492">
        <w:rPr>
          <w:rFonts w:ascii="メイリオ" w:eastAsia="メイリオ" w:hAnsi="メイリオ" w:cs="Meiryo UI" w:hint="eastAsia"/>
          <w:sz w:val="24"/>
        </w:rPr>
        <w:t>に指定の口座へお振込ください。</w:t>
      </w:r>
    </w:p>
    <w:p w14:paraId="5BB19EFC" w14:textId="7AB351F9" w:rsidR="00CE2492" w:rsidRPr="00CE2492" w:rsidRDefault="00CE2492" w:rsidP="00CE2492">
      <w:pPr>
        <w:spacing w:line="360" w:lineRule="exact"/>
        <w:rPr>
          <w:rFonts w:ascii="メイリオ" w:eastAsia="メイリオ" w:hAnsi="メイリオ" w:cs="Meiryo UI"/>
          <w:sz w:val="24"/>
        </w:rPr>
      </w:pPr>
      <w:r w:rsidRPr="00CE2492">
        <w:rPr>
          <w:rFonts w:ascii="メイリオ" w:eastAsia="メイリオ" w:hAnsi="メイリオ" w:cs="Meiryo UI" w:hint="eastAsia"/>
          <w:sz w:val="24"/>
        </w:rPr>
        <w:t>３．</w:t>
      </w:r>
      <w:r w:rsidR="00037ED8">
        <w:rPr>
          <w:rFonts w:ascii="メイリオ" w:eastAsia="メイリオ" w:hAnsi="メイリオ" w:cs="Meiryo UI" w:hint="eastAsia"/>
          <w:sz w:val="24"/>
        </w:rPr>
        <w:t>９</w:t>
      </w:r>
      <w:r w:rsidRPr="00CE2492">
        <w:rPr>
          <w:rFonts w:ascii="メイリオ" w:eastAsia="メイリオ" w:hAnsi="メイリオ" w:cs="Meiryo UI" w:hint="eastAsia"/>
          <w:sz w:val="24"/>
        </w:rPr>
        <w:t>月</w:t>
      </w:r>
      <w:r w:rsidR="00037ED8">
        <w:rPr>
          <w:rFonts w:ascii="メイリオ" w:eastAsia="メイリオ" w:hAnsi="メイリオ" w:cs="Meiryo UI" w:hint="eastAsia"/>
          <w:sz w:val="24"/>
        </w:rPr>
        <w:t>２２</w:t>
      </w:r>
      <w:r w:rsidRPr="00CE2492">
        <w:rPr>
          <w:rFonts w:ascii="メイリオ" w:eastAsia="メイリオ" w:hAnsi="メイリオ" w:cs="Meiryo UI" w:hint="eastAsia"/>
          <w:sz w:val="24"/>
        </w:rPr>
        <w:t>日(金)以降のキャンセルは返金いたしません。</w:t>
      </w:r>
    </w:p>
    <w:p w14:paraId="482D1179" w14:textId="77777777" w:rsidR="00CE2492" w:rsidRPr="00CE2492" w:rsidRDefault="00CE2492" w:rsidP="00CE2492">
      <w:pPr>
        <w:spacing w:line="360" w:lineRule="exact"/>
        <w:rPr>
          <w:rFonts w:ascii="メイリオ" w:eastAsia="メイリオ" w:hAnsi="メイリオ" w:cs="Meiryo UI"/>
          <w:sz w:val="24"/>
        </w:rPr>
      </w:pPr>
      <w:r w:rsidRPr="00CE2492">
        <w:rPr>
          <w:rFonts w:ascii="メイリオ" w:eastAsia="メイリオ" w:hAnsi="メイリオ" w:cs="Meiryo UI" w:hint="eastAsia"/>
          <w:sz w:val="24"/>
        </w:rPr>
        <w:t>４．交通手段（大型バス、マイクロバス、自家用車は台数）をご明記ください。</w:t>
      </w:r>
    </w:p>
    <w:p w14:paraId="30C2902D" w14:textId="77777777" w:rsidR="00155441" w:rsidRDefault="00CE2492" w:rsidP="00155441">
      <w:pPr>
        <w:spacing w:line="360" w:lineRule="exact"/>
        <w:ind w:leftChars="150" w:left="315" w:firstLineChars="50" w:firstLine="120"/>
        <w:rPr>
          <w:rFonts w:ascii="メイリオ" w:eastAsia="メイリオ" w:hAnsi="メイリオ" w:cs="Meiryo UI"/>
          <w:sz w:val="24"/>
        </w:rPr>
      </w:pPr>
      <w:r w:rsidRPr="00CE2492">
        <w:rPr>
          <w:rFonts w:ascii="メイリオ" w:eastAsia="メイリオ" w:hAnsi="メイリオ" w:cs="Meiryo UI" w:hint="eastAsia"/>
          <w:sz w:val="24"/>
        </w:rPr>
        <w:t>駐車場のご案内は後日お知らせいたします。できるだけ乗り合わせをお願いいた</w:t>
      </w:r>
    </w:p>
    <w:p w14:paraId="04042654" w14:textId="06E8EC6C" w:rsidR="00CE2492" w:rsidRPr="00CE2492" w:rsidRDefault="00CE2492" w:rsidP="00155441">
      <w:pPr>
        <w:spacing w:line="360" w:lineRule="exact"/>
        <w:ind w:leftChars="150" w:left="315" w:firstLineChars="50" w:firstLine="120"/>
        <w:rPr>
          <w:rFonts w:ascii="メイリオ" w:eastAsia="メイリオ" w:hAnsi="メイリオ" w:cs="Meiryo UI"/>
          <w:sz w:val="24"/>
        </w:rPr>
      </w:pPr>
      <w:r w:rsidRPr="00CE2492">
        <w:rPr>
          <w:rFonts w:ascii="メイリオ" w:eastAsia="メイリオ" w:hAnsi="メイリオ" w:cs="Meiryo UI" w:hint="eastAsia"/>
          <w:sz w:val="24"/>
        </w:rPr>
        <w:t>します。</w:t>
      </w:r>
    </w:p>
    <w:p w14:paraId="2E3F100D" w14:textId="77777777" w:rsidR="00CE2492" w:rsidRPr="00CE2492" w:rsidRDefault="00CE2492" w:rsidP="00CE2492">
      <w:pPr>
        <w:spacing w:line="360" w:lineRule="exact"/>
        <w:rPr>
          <w:rFonts w:ascii="メイリオ" w:eastAsia="メイリオ" w:hAnsi="メイリオ" w:cs="Meiryo UI"/>
          <w:sz w:val="24"/>
        </w:rPr>
      </w:pPr>
    </w:p>
    <w:p w14:paraId="44578AA7" w14:textId="77777777" w:rsidR="00CE2492" w:rsidRPr="00CE2492" w:rsidRDefault="00CE2492" w:rsidP="00CE2492">
      <w:pPr>
        <w:spacing w:line="360" w:lineRule="exact"/>
        <w:rPr>
          <w:rFonts w:ascii="メイリオ" w:eastAsia="メイリオ" w:hAnsi="メイリオ" w:cs="Meiryo UI"/>
          <w:b/>
          <w:sz w:val="24"/>
          <w:u w:val="single"/>
        </w:rPr>
      </w:pPr>
      <w:r w:rsidRPr="00CE2492">
        <w:rPr>
          <w:rFonts w:ascii="メイリオ" w:eastAsia="メイリオ" w:hAnsi="メイリオ" w:cs="Meiryo UI" w:hint="eastAsia"/>
          <w:b/>
          <w:sz w:val="24"/>
        </w:rPr>
        <w:t>Ｃ．</w:t>
      </w:r>
      <w:r w:rsidRPr="00CE2492">
        <w:rPr>
          <w:rFonts w:ascii="メイリオ" w:eastAsia="メイリオ" w:hAnsi="メイリオ" w:cs="Meiryo UI" w:hint="eastAsia"/>
          <w:b/>
          <w:sz w:val="24"/>
          <w:u w:val="single"/>
        </w:rPr>
        <w:t>名札は各クラブご使用のものをご持参ください。</w:t>
      </w:r>
    </w:p>
    <w:p w14:paraId="6D6F10E4" w14:textId="77777777" w:rsidR="00CE2492" w:rsidRPr="00CE2492" w:rsidRDefault="00CE2492" w:rsidP="00CE2492">
      <w:pPr>
        <w:spacing w:line="360" w:lineRule="exact"/>
        <w:ind w:firstLineChars="200" w:firstLine="480"/>
        <w:rPr>
          <w:rFonts w:ascii="メイリオ" w:eastAsia="メイリオ" w:hAnsi="メイリオ" w:cs="Meiryo UI"/>
          <w:sz w:val="24"/>
        </w:rPr>
      </w:pPr>
      <w:r w:rsidRPr="00CE2492">
        <w:rPr>
          <w:rFonts w:ascii="メイリオ" w:eastAsia="メイリオ" w:hAnsi="メイリオ" w:cs="Meiryo UI" w:hint="eastAsia"/>
          <w:sz w:val="24"/>
        </w:rPr>
        <w:t>お手数をお掛けいたしますが、よろしくお願い申し上げます。</w:t>
      </w:r>
    </w:p>
    <w:p w14:paraId="58E7EE11" w14:textId="77777777" w:rsidR="00CE2492" w:rsidRPr="00CE2492" w:rsidRDefault="00CE2492" w:rsidP="00CE2492">
      <w:pPr>
        <w:spacing w:line="360" w:lineRule="exact"/>
        <w:ind w:firstLineChars="200" w:firstLine="480"/>
        <w:rPr>
          <w:rFonts w:ascii="メイリオ" w:eastAsia="メイリオ" w:hAnsi="メイリオ" w:cs="Meiryo UI"/>
          <w:sz w:val="24"/>
        </w:rPr>
      </w:pPr>
    </w:p>
    <w:p w14:paraId="54A4EA1A" w14:textId="77777777" w:rsidR="00CE2492" w:rsidRPr="00CE2492" w:rsidRDefault="00CE2492" w:rsidP="00CE2492">
      <w:pPr>
        <w:spacing w:line="360" w:lineRule="exact"/>
        <w:rPr>
          <w:rFonts w:ascii="メイリオ" w:eastAsia="メイリオ" w:hAnsi="メイリオ" w:cs="Meiryo UI"/>
          <w:b/>
          <w:sz w:val="24"/>
        </w:rPr>
      </w:pPr>
      <w:r w:rsidRPr="00CE2492">
        <w:rPr>
          <w:rFonts w:ascii="メイリオ" w:eastAsia="メイリオ" w:hAnsi="メイリオ" w:cs="Meiryo UI" w:hint="eastAsia"/>
          <w:b/>
          <w:sz w:val="24"/>
        </w:rPr>
        <w:t>Ｄ．物故会員名簿について</w:t>
      </w:r>
    </w:p>
    <w:p w14:paraId="55B5BED0" w14:textId="2B297595" w:rsidR="00CE2492" w:rsidRPr="00CE2492" w:rsidRDefault="00A35EB6" w:rsidP="00CE2492">
      <w:pPr>
        <w:spacing w:line="360" w:lineRule="exact"/>
        <w:ind w:leftChars="200" w:left="420"/>
        <w:rPr>
          <w:rFonts w:ascii="メイリオ" w:eastAsia="メイリオ" w:hAnsi="メイリオ" w:cs="Meiryo UI"/>
          <w:sz w:val="24"/>
        </w:rPr>
      </w:pPr>
      <w:r>
        <w:rPr>
          <w:rFonts w:ascii="メイリオ" w:eastAsia="メイリオ" w:hAnsi="メイリオ" w:cs="Meiryo UI"/>
          <w:b/>
          <w:sz w:val="24"/>
          <w:u w:val="single"/>
        </w:rPr>
        <w:t>2022</w:t>
      </w:r>
      <w:r>
        <w:rPr>
          <w:rFonts w:ascii="メイリオ" w:eastAsia="メイリオ" w:hAnsi="メイリオ" w:cs="Meiryo UI" w:hint="eastAsia"/>
          <w:b/>
          <w:sz w:val="24"/>
          <w:u w:val="single"/>
        </w:rPr>
        <w:t>年</w:t>
      </w:r>
      <w:r>
        <w:rPr>
          <w:rFonts w:ascii="メイリオ" w:eastAsia="メイリオ" w:hAnsi="メイリオ" w:cs="Meiryo UI"/>
          <w:b/>
          <w:sz w:val="24"/>
          <w:u w:val="single"/>
        </w:rPr>
        <w:t>10</w:t>
      </w:r>
      <w:r>
        <w:rPr>
          <w:rFonts w:ascii="メイリオ" w:eastAsia="メイリオ" w:hAnsi="メイリオ" w:cs="Meiryo UI" w:hint="eastAsia"/>
          <w:b/>
          <w:sz w:val="24"/>
          <w:u w:val="single"/>
        </w:rPr>
        <w:t>月</w:t>
      </w:r>
      <w:r>
        <w:rPr>
          <w:rFonts w:ascii="メイリオ" w:eastAsia="メイリオ" w:hAnsi="メイリオ" w:cs="Meiryo UI"/>
          <w:b/>
          <w:sz w:val="24"/>
          <w:u w:val="single"/>
        </w:rPr>
        <w:t>14</w:t>
      </w:r>
      <w:r>
        <w:rPr>
          <w:rFonts w:ascii="メイリオ" w:eastAsia="メイリオ" w:hAnsi="メイリオ" w:cs="Meiryo UI" w:hint="eastAsia"/>
          <w:b/>
          <w:sz w:val="24"/>
          <w:u w:val="single"/>
        </w:rPr>
        <w:t>日</w:t>
      </w:r>
      <w:r w:rsidR="00CE2492" w:rsidRPr="00CE2492">
        <w:rPr>
          <w:rFonts w:ascii="メイリオ" w:eastAsia="メイリオ" w:hAnsi="メイリオ" w:cs="Meiryo UI" w:hint="eastAsia"/>
          <w:b/>
          <w:sz w:val="24"/>
          <w:u w:val="single"/>
        </w:rPr>
        <w:t>以降の物故会員（正会員・名誉会員）</w:t>
      </w:r>
      <w:r w:rsidR="00CE2492" w:rsidRPr="00CE2492">
        <w:rPr>
          <w:rFonts w:ascii="メイリオ" w:eastAsia="メイリオ" w:hAnsi="メイリオ" w:cs="Meiryo UI" w:hint="eastAsia"/>
          <w:sz w:val="24"/>
        </w:rPr>
        <w:t>について、別紙物故会員名簿に所属クラブ名、物故者名、年齢、ご逝去日をご記入の上、</w:t>
      </w:r>
      <w:r w:rsidR="00CE2492" w:rsidRPr="00CE2492">
        <w:rPr>
          <w:rFonts w:ascii="メイリオ" w:eastAsia="メイリオ" w:hAnsi="メイリオ" w:cs="Meiryo UI" w:hint="eastAsia"/>
          <w:b/>
          <w:sz w:val="24"/>
          <w:u w:val="thick"/>
        </w:rPr>
        <w:t>9月</w:t>
      </w:r>
      <w:r w:rsidR="009B58C3">
        <w:rPr>
          <w:rFonts w:ascii="メイリオ" w:eastAsia="メイリオ" w:hAnsi="メイリオ" w:cs="Meiryo UI" w:hint="eastAsia"/>
          <w:b/>
          <w:sz w:val="24"/>
          <w:u w:val="thick"/>
        </w:rPr>
        <w:t>１</w:t>
      </w:r>
      <w:r w:rsidR="00CE2492" w:rsidRPr="00CE2492">
        <w:rPr>
          <w:rFonts w:ascii="メイリオ" w:eastAsia="メイリオ" w:hAnsi="メイリオ" w:cs="Meiryo UI" w:hint="eastAsia"/>
          <w:b/>
          <w:sz w:val="24"/>
          <w:u w:val="thick"/>
        </w:rPr>
        <w:t>日(</w:t>
      </w:r>
      <w:r w:rsidR="0031402C">
        <w:rPr>
          <w:rFonts w:ascii="メイリオ" w:eastAsia="メイリオ" w:hAnsi="メイリオ" w:cs="Meiryo UI" w:hint="eastAsia"/>
          <w:b/>
          <w:sz w:val="24"/>
          <w:u w:val="thick"/>
        </w:rPr>
        <w:t>金</w:t>
      </w:r>
      <w:r w:rsidR="00CE2492" w:rsidRPr="00CE2492">
        <w:rPr>
          <w:rFonts w:ascii="メイリオ" w:eastAsia="メイリオ" w:hAnsi="メイリオ" w:cs="Meiryo UI" w:hint="eastAsia"/>
          <w:b/>
          <w:sz w:val="24"/>
          <w:u w:val="thick"/>
        </w:rPr>
        <w:t>)まで</w:t>
      </w:r>
      <w:r w:rsidR="00CE2492" w:rsidRPr="00CE2492">
        <w:rPr>
          <w:rFonts w:ascii="メイリオ" w:eastAsia="メイリオ" w:hAnsi="メイリオ" w:cs="Meiryo UI" w:hint="eastAsia"/>
          <w:sz w:val="24"/>
        </w:rPr>
        <w:t>にお送りください。フリガナを必ずご記入ください。また、顔写真</w:t>
      </w:r>
      <w:r w:rsidR="003055F3">
        <w:rPr>
          <w:rFonts w:ascii="メイリオ" w:eastAsia="メイリオ" w:hAnsi="メイリオ" w:cs="Meiryo UI" w:hint="eastAsia"/>
          <w:sz w:val="24"/>
        </w:rPr>
        <w:t>をお寄せください</w:t>
      </w:r>
      <w:r w:rsidR="00CE2492" w:rsidRPr="00CE2492">
        <w:rPr>
          <w:rFonts w:ascii="メイリオ" w:eastAsia="メイリオ" w:hAnsi="メイリオ" w:cs="Meiryo UI" w:hint="eastAsia"/>
          <w:sz w:val="24"/>
        </w:rPr>
        <w:t>。</w:t>
      </w:r>
    </w:p>
    <w:p w14:paraId="38660376" w14:textId="25B35448" w:rsidR="00CE2492" w:rsidRPr="00CE2492" w:rsidRDefault="00CE2492" w:rsidP="00CE2492">
      <w:pPr>
        <w:spacing w:line="360" w:lineRule="exact"/>
        <w:ind w:leftChars="200" w:left="420"/>
        <w:rPr>
          <w:rFonts w:ascii="メイリオ" w:eastAsia="メイリオ" w:hAnsi="メイリオ" w:cs="Meiryo UI"/>
          <w:sz w:val="24"/>
        </w:rPr>
      </w:pPr>
      <w:r w:rsidRPr="00CE2492">
        <w:rPr>
          <w:rFonts w:ascii="メイリオ" w:eastAsia="メイリオ" w:hAnsi="メイリオ" w:cs="Meiryo UI" w:hint="eastAsia"/>
          <w:sz w:val="24"/>
          <w:u w:val="thick"/>
        </w:rPr>
        <w:t>顔写真はデータをE-mailでお送りいただきますようお願いいたします。</w:t>
      </w:r>
    </w:p>
    <w:p w14:paraId="3C9F8DCD" w14:textId="77777777" w:rsidR="00CE2492" w:rsidRPr="00CE2492" w:rsidRDefault="00CE2492" w:rsidP="00CE2492">
      <w:pPr>
        <w:spacing w:line="360" w:lineRule="exact"/>
        <w:ind w:leftChars="200" w:left="420"/>
        <w:rPr>
          <w:rFonts w:ascii="メイリオ" w:eastAsia="メイリオ" w:hAnsi="メイリオ" w:cs="Meiryo UI"/>
          <w:b/>
          <w:sz w:val="24"/>
        </w:rPr>
      </w:pPr>
      <w:r w:rsidRPr="00CE2492">
        <w:rPr>
          <w:rFonts w:ascii="メイリオ" w:eastAsia="メイリオ" w:hAnsi="メイリオ" w:cs="Meiryo UI" w:hint="eastAsia"/>
          <w:b/>
          <w:sz w:val="24"/>
        </w:rPr>
        <w:t>※該当者なしの場合も、その旨を記入し必ずご返信ください。</w:t>
      </w:r>
    </w:p>
    <w:p w14:paraId="500FB355" w14:textId="77777777" w:rsidR="00CE2492" w:rsidRPr="00CE2492" w:rsidRDefault="00CE2492" w:rsidP="00CE2492">
      <w:pPr>
        <w:spacing w:line="360" w:lineRule="exact"/>
        <w:ind w:leftChars="200" w:left="420"/>
        <w:rPr>
          <w:rFonts w:ascii="メイリオ" w:eastAsia="メイリオ" w:hAnsi="メイリオ" w:cs="Meiryo UI"/>
          <w:b/>
          <w:sz w:val="24"/>
        </w:rPr>
      </w:pPr>
      <w:r w:rsidRPr="00CE2492">
        <w:rPr>
          <w:rFonts w:ascii="メイリオ" w:eastAsia="メイリオ" w:hAnsi="メイリオ" w:cs="Meiryo UI" w:hint="eastAsia"/>
          <w:b/>
          <w:sz w:val="24"/>
        </w:rPr>
        <w:t>※名誉会員の物故会員についても、正会員同様に情報をお寄せください。</w:t>
      </w:r>
    </w:p>
    <w:p w14:paraId="055FB71F" w14:textId="77777777" w:rsidR="00CE2492" w:rsidRPr="00CE2492" w:rsidRDefault="00CE2492" w:rsidP="00CE2492">
      <w:pPr>
        <w:spacing w:line="360" w:lineRule="exact"/>
        <w:rPr>
          <w:rFonts w:ascii="メイリオ" w:eastAsia="メイリオ" w:hAnsi="メイリオ" w:cs="Meiryo UI"/>
          <w:sz w:val="24"/>
        </w:rPr>
      </w:pPr>
    </w:p>
    <w:p w14:paraId="4400E1AD" w14:textId="346CC37B" w:rsidR="00CE2492" w:rsidRPr="00CE2492" w:rsidRDefault="00CE2492" w:rsidP="00CE2492">
      <w:pPr>
        <w:spacing w:line="360" w:lineRule="exact"/>
        <w:rPr>
          <w:rFonts w:ascii="メイリオ" w:eastAsia="メイリオ" w:hAnsi="メイリオ" w:cs="Meiryo UI"/>
          <w:b/>
          <w:sz w:val="24"/>
        </w:rPr>
      </w:pPr>
      <w:r w:rsidRPr="00CE2492">
        <w:rPr>
          <w:rFonts w:ascii="メイリオ" w:eastAsia="メイリオ" w:hAnsi="メイリオ" w:cs="Meiryo UI" w:hint="eastAsia"/>
          <w:b/>
          <w:sz w:val="24"/>
        </w:rPr>
        <w:t>Ｅ．</w:t>
      </w:r>
      <w:r w:rsidR="003055F3">
        <w:rPr>
          <w:rFonts w:ascii="メイリオ" w:eastAsia="メイリオ" w:hAnsi="メイリオ" w:cs="Meiryo UI" w:hint="eastAsia"/>
          <w:b/>
          <w:sz w:val="24"/>
        </w:rPr>
        <w:t>（重要）</w:t>
      </w:r>
      <w:r w:rsidRPr="00CE2492">
        <w:rPr>
          <w:rFonts w:ascii="メイリオ" w:eastAsia="メイリオ" w:hAnsi="メイリオ" w:cs="Meiryo UI" w:hint="eastAsia"/>
          <w:b/>
          <w:sz w:val="24"/>
        </w:rPr>
        <w:t>選挙人選任届</w:t>
      </w:r>
      <w:r w:rsidR="00037ED8">
        <w:rPr>
          <w:rFonts w:ascii="メイリオ" w:eastAsia="メイリオ" w:hAnsi="メイリオ" w:cs="Meiryo UI" w:hint="eastAsia"/>
          <w:b/>
          <w:sz w:val="24"/>
        </w:rPr>
        <w:t>および</w:t>
      </w:r>
      <w:r w:rsidRPr="00CE2492">
        <w:rPr>
          <w:rFonts w:ascii="メイリオ" w:eastAsia="メイリオ" w:hAnsi="メイリオ" w:cs="Meiryo UI" w:hint="eastAsia"/>
          <w:b/>
          <w:sz w:val="24"/>
        </w:rPr>
        <w:t>信任状</w:t>
      </w:r>
      <w:r w:rsidR="00037ED8">
        <w:rPr>
          <w:rFonts w:ascii="メイリオ" w:eastAsia="メイリオ" w:hAnsi="メイリオ" w:cs="Meiryo UI" w:hint="eastAsia"/>
          <w:b/>
          <w:sz w:val="24"/>
        </w:rPr>
        <w:t>、</w:t>
      </w:r>
      <w:r w:rsidR="0031402C">
        <w:rPr>
          <w:rFonts w:ascii="メイリオ" w:eastAsia="メイリオ" w:hAnsi="メイリオ" w:cs="Meiryo UI" w:hint="eastAsia"/>
          <w:b/>
          <w:sz w:val="24"/>
        </w:rPr>
        <w:t>委任状</w:t>
      </w:r>
      <w:r w:rsidRPr="00CE2492">
        <w:rPr>
          <w:rFonts w:ascii="メイリオ" w:eastAsia="メイリオ" w:hAnsi="メイリオ" w:cs="Meiryo UI" w:hint="eastAsia"/>
          <w:b/>
          <w:sz w:val="24"/>
        </w:rPr>
        <w:t>について</w:t>
      </w:r>
    </w:p>
    <w:p w14:paraId="6A334F7D" w14:textId="719AEECC" w:rsidR="003055F3" w:rsidRDefault="00CE2492" w:rsidP="003055F3">
      <w:pPr>
        <w:spacing w:line="360" w:lineRule="exact"/>
        <w:ind w:leftChars="200" w:left="420"/>
        <w:rPr>
          <w:rFonts w:ascii="メイリオ" w:eastAsia="メイリオ" w:hAnsi="メイリオ" w:cs="Meiryo UI"/>
          <w:sz w:val="24"/>
        </w:rPr>
      </w:pPr>
      <w:r w:rsidRPr="00CE2492">
        <w:rPr>
          <w:rFonts w:ascii="メイリオ" w:eastAsia="メイリオ" w:hAnsi="メイリオ" w:cs="Meiryo UI" w:hint="eastAsia"/>
          <w:sz w:val="24"/>
        </w:rPr>
        <w:t>選挙人選任届</w:t>
      </w:r>
      <w:r w:rsidR="00037ED8">
        <w:rPr>
          <w:rFonts w:ascii="メイリオ" w:eastAsia="メイリオ" w:hAnsi="メイリオ" w:cs="Meiryo UI" w:hint="eastAsia"/>
          <w:sz w:val="24"/>
        </w:rPr>
        <w:t>と</w:t>
      </w:r>
      <w:r w:rsidRPr="00CE2492">
        <w:rPr>
          <w:rFonts w:ascii="メイリオ" w:eastAsia="メイリオ" w:hAnsi="メイリオ" w:cs="Meiryo UI" w:hint="eastAsia"/>
          <w:sz w:val="24"/>
        </w:rPr>
        <w:t>信任状は</w:t>
      </w:r>
      <w:r w:rsidR="00037ED8">
        <w:rPr>
          <w:rFonts w:ascii="メイリオ" w:eastAsia="メイリオ" w:hAnsi="メイリオ" w:cs="Meiryo UI" w:hint="eastAsia"/>
          <w:b/>
          <w:sz w:val="24"/>
          <w:u w:val="thick"/>
        </w:rPr>
        <w:t>９</w:t>
      </w:r>
      <w:r w:rsidRPr="00CE2492">
        <w:rPr>
          <w:rFonts w:ascii="メイリオ" w:eastAsia="メイリオ" w:hAnsi="メイリオ" w:cs="Meiryo UI" w:hint="eastAsia"/>
          <w:b/>
          <w:sz w:val="24"/>
          <w:u w:val="thick"/>
        </w:rPr>
        <w:t>月</w:t>
      </w:r>
      <w:r w:rsidR="00037ED8">
        <w:rPr>
          <w:rFonts w:ascii="メイリオ" w:eastAsia="メイリオ" w:hAnsi="メイリオ" w:cs="Meiryo UI" w:hint="eastAsia"/>
          <w:b/>
          <w:sz w:val="24"/>
          <w:u w:val="thick"/>
        </w:rPr>
        <w:t>１</w:t>
      </w:r>
      <w:r w:rsidRPr="00CE2492">
        <w:rPr>
          <w:rFonts w:ascii="メイリオ" w:eastAsia="メイリオ" w:hAnsi="メイリオ" w:cs="Meiryo UI" w:hint="eastAsia"/>
          <w:b/>
          <w:sz w:val="24"/>
          <w:u w:val="thick"/>
        </w:rPr>
        <w:t>日(金)まで</w:t>
      </w:r>
      <w:r w:rsidRPr="00CE2492">
        <w:rPr>
          <w:rFonts w:ascii="メイリオ" w:eastAsia="メイリオ" w:hAnsi="メイリオ" w:cs="Meiryo UI" w:hint="eastAsia"/>
          <w:sz w:val="24"/>
        </w:rPr>
        <w:t>にE-mailにてご</w:t>
      </w:r>
      <w:r w:rsidR="00037ED8">
        <w:rPr>
          <w:rFonts w:ascii="メイリオ" w:eastAsia="メイリオ" w:hAnsi="メイリオ" w:cs="Meiryo UI" w:hint="eastAsia"/>
          <w:sz w:val="24"/>
        </w:rPr>
        <w:t>提出</w:t>
      </w:r>
      <w:r w:rsidRPr="00CE2492">
        <w:rPr>
          <w:rFonts w:ascii="メイリオ" w:eastAsia="メイリオ" w:hAnsi="メイリオ" w:cs="Meiryo UI" w:hint="eastAsia"/>
          <w:sz w:val="24"/>
        </w:rPr>
        <w:t>ください。</w:t>
      </w:r>
    </w:p>
    <w:p w14:paraId="45D2FD0F" w14:textId="0EFADCE7" w:rsidR="00037ED8" w:rsidRPr="00037ED8" w:rsidRDefault="00037ED8" w:rsidP="003055F3">
      <w:pPr>
        <w:spacing w:line="360" w:lineRule="exact"/>
        <w:ind w:leftChars="200" w:left="420"/>
        <w:rPr>
          <w:rFonts w:ascii="メイリオ" w:eastAsia="メイリオ" w:hAnsi="メイリオ" w:cs="Meiryo UI"/>
          <w:sz w:val="24"/>
        </w:rPr>
      </w:pPr>
      <w:r>
        <w:rPr>
          <w:rFonts w:ascii="メイリオ" w:eastAsia="メイリオ" w:hAnsi="メイリオ" w:cs="Meiryo UI" w:hint="eastAsia"/>
          <w:sz w:val="24"/>
        </w:rPr>
        <w:t>委任状は、代理者を派遣する場合のみで結構です。上記と併せてご提出ください。</w:t>
      </w:r>
    </w:p>
    <w:p w14:paraId="2E71AA53" w14:textId="1E77CDE7" w:rsidR="00284AB3" w:rsidRDefault="00284AB3" w:rsidP="003055F3">
      <w:pPr>
        <w:spacing w:line="360" w:lineRule="exact"/>
        <w:ind w:leftChars="200" w:left="420"/>
        <w:rPr>
          <w:rFonts w:ascii="メイリオ" w:eastAsia="メイリオ" w:hAnsi="メイリオ" w:cs="Meiryo UI"/>
          <w:sz w:val="24"/>
        </w:rPr>
      </w:pPr>
      <w:r>
        <w:rPr>
          <w:rFonts w:ascii="メイリオ" w:eastAsia="メイリオ" w:hAnsi="メイリオ" w:cs="Meiryo UI" w:hint="eastAsia"/>
          <w:sz w:val="24"/>
        </w:rPr>
        <w:t>大変重要なお手続きですので期日厳守でお願いいたします。</w:t>
      </w:r>
    </w:p>
    <w:p w14:paraId="15D64C15" w14:textId="05CDFABE" w:rsidR="00CE2492" w:rsidRPr="00CE2492" w:rsidRDefault="00CE2492" w:rsidP="003055F3">
      <w:pPr>
        <w:spacing w:line="360" w:lineRule="exact"/>
        <w:ind w:leftChars="200" w:left="420"/>
        <w:rPr>
          <w:rFonts w:ascii="メイリオ" w:eastAsia="メイリオ" w:hAnsi="メイリオ" w:cs="Meiryo UI"/>
          <w:sz w:val="24"/>
        </w:rPr>
      </w:pPr>
      <w:r w:rsidRPr="00CE2492">
        <w:rPr>
          <w:rFonts w:ascii="メイリオ" w:eastAsia="メイリオ" w:hAnsi="メイリオ" w:cs="Meiryo UI" w:hint="eastAsia"/>
          <w:sz w:val="24"/>
        </w:rPr>
        <w:t xml:space="preserve">　</w:t>
      </w:r>
      <w:r w:rsidR="003055F3">
        <w:rPr>
          <w:rFonts w:ascii="メイリオ" w:eastAsia="メイリオ" w:hAnsi="メイリオ" w:cs="Meiryo UI" w:hint="eastAsia"/>
          <w:sz w:val="24"/>
        </w:rPr>
        <w:t xml:space="preserve">送付先：　</w:t>
      </w:r>
      <w:hyperlink r:id="rId5" w:history="1">
        <w:r w:rsidR="003055F3" w:rsidRPr="003055F3">
          <w:rPr>
            <w:rStyle w:val="a4"/>
            <w:rFonts w:ascii="メイリオ" w:eastAsia="メイリオ" w:hAnsi="メイリオ" w:cs="Meiryo UI" w:hint="eastAsia"/>
            <w:sz w:val="24"/>
          </w:rPr>
          <w:t>2</w:t>
        </w:r>
        <w:r w:rsidR="003055F3" w:rsidRPr="003055F3">
          <w:rPr>
            <w:rStyle w:val="a4"/>
            <w:rFonts w:ascii="メイリオ" w:eastAsia="メイリオ" w:hAnsi="メイリオ" w:cs="Meiryo UI"/>
            <w:sz w:val="24"/>
          </w:rPr>
          <w:t>023district-conference@ri2620.gr.jp</w:t>
        </w:r>
      </w:hyperlink>
    </w:p>
    <w:p w14:paraId="59319180" w14:textId="77777777" w:rsidR="00CE2492" w:rsidRPr="00CE2492" w:rsidRDefault="00CE2492" w:rsidP="00CE2492">
      <w:pPr>
        <w:spacing w:line="360" w:lineRule="exact"/>
        <w:rPr>
          <w:rFonts w:ascii="メイリオ" w:eastAsia="メイリオ" w:hAnsi="メイリオ" w:cs="Meiryo UI"/>
          <w:sz w:val="24"/>
        </w:rPr>
      </w:pPr>
    </w:p>
    <w:p w14:paraId="5DA7CD77" w14:textId="77777777" w:rsidR="00CE2492" w:rsidRPr="00CE2492" w:rsidRDefault="00CE2492" w:rsidP="00CE2492">
      <w:pPr>
        <w:spacing w:line="360" w:lineRule="exact"/>
        <w:rPr>
          <w:rFonts w:ascii="メイリオ" w:eastAsia="メイリオ" w:hAnsi="メイリオ" w:cs="Meiryo UI"/>
          <w:b/>
          <w:sz w:val="24"/>
        </w:rPr>
      </w:pPr>
      <w:r w:rsidRPr="00CE2492">
        <w:rPr>
          <w:rFonts w:ascii="メイリオ" w:eastAsia="メイリオ" w:hAnsi="メイリオ" w:cs="Meiryo UI" w:hint="eastAsia"/>
          <w:b/>
          <w:sz w:val="24"/>
        </w:rPr>
        <w:t>Ｆ．被表彰対象者名提出のお願い</w:t>
      </w:r>
    </w:p>
    <w:p w14:paraId="098232A3" w14:textId="5A5F88C4" w:rsidR="00CE2492" w:rsidRPr="00CE2492" w:rsidRDefault="00CE2492" w:rsidP="00CE2492">
      <w:pPr>
        <w:spacing w:line="360" w:lineRule="exact"/>
        <w:ind w:left="480" w:hangingChars="200" w:hanging="480"/>
        <w:rPr>
          <w:rFonts w:ascii="メイリオ" w:eastAsia="メイリオ" w:hAnsi="メイリオ" w:cs="Meiryo UI"/>
          <w:sz w:val="24"/>
        </w:rPr>
      </w:pPr>
      <w:r w:rsidRPr="00CE2492">
        <w:rPr>
          <w:rFonts w:ascii="メイリオ" w:eastAsia="メイリオ" w:hAnsi="メイリオ" w:cs="Meiryo UI" w:hint="eastAsia"/>
          <w:sz w:val="24"/>
        </w:rPr>
        <w:t xml:space="preserve">　　「30年以上100％出席会員」「在籍50年の会員」「90歳の会員」「35歳以下の会員」</w:t>
      </w:r>
      <w:r w:rsidR="00155441">
        <w:rPr>
          <w:rFonts w:ascii="メイリオ" w:eastAsia="メイリオ" w:hAnsi="メイリオ" w:cs="Meiryo UI" w:hint="eastAsia"/>
          <w:sz w:val="24"/>
        </w:rPr>
        <w:t>「親子（孫）・夫婦会員」</w:t>
      </w:r>
      <w:r w:rsidRPr="00CE2492">
        <w:rPr>
          <w:rFonts w:ascii="メイリオ" w:eastAsia="メイリオ" w:hAnsi="メイリオ" w:cs="Meiryo UI" w:hint="eastAsia"/>
          <w:sz w:val="24"/>
        </w:rPr>
        <w:t>を地区大会2日目で表彰・激励いたしたく、</w:t>
      </w:r>
      <w:r w:rsidR="00A35EB6">
        <w:rPr>
          <w:rFonts w:ascii="メイリオ" w:eastAsia="メイリオ" w:hAnsi="メイリオ" w:cs="Meiryo UI" w:hint="eastAsia"/>
          <w:b/>
          <w:sz w:val="24"/>
          <w:u w:val="thick"/>
        </w:rPr>
        <w:t>９</w:t>
      </w:r>
      <w:r w:rsidRPr="00CE2492">
        <w:rPr>
          <w:rFonts w:ascii="メイリオ" w:eastAsia="メイリオ" w:hAnsi="メイリオ" w:cs="Meiryo UI" w:hint="eastAsia"/>
          <w:b/>
          <w:sz w:val="24"/>
          <w:u w:val="thick"/>
        </w:rPr>
        <w:t>月</w:t>
      </w:r>
      <w:r w:rsidR="00A35EB6">
        <w:rPr>
          <w:rFonts w:ascii="メイリオ" w:eastAsia="メイリオ" w:hAnsi="メイリオ" w:cs="Meiryo UI" w:hint="eastAsia"/>
          <w:b/>
          <w:sz w:val="24"/>
          <w:u w:val="thick"/>
        </w:rPr>
        <w:t>１</w:t>
      </w:r>
      <w:r w:rsidRPr="00CE2492">
        <w:rPr>
          <w:rFonts w:ascii="メイリオ" w:eastAsia="メイリオ" w:hAnsi="メイリオ" w:cs="Meiryo UI" w:hint="eastAsia"/>
          <w:b/>
          <w:sz w:val="24"/>
          <w:u w:val="thick"/>
        </w:rPr>
        <w:t>日(金)まで</w:t>
      </w:r>
      <w:r w:rsidRPr="00CE2492">
        <w:rPr>
          <w:rFonts w:ascii="メイリオ" w:eastAsia="メイリオ" w:hAnsi="メイリオ" w:cs="Meiryo UI" w:hint="eastAsia"/>
          <w:sz w:val="24"/>
        </w:rPr>
        <w:t>にお送りください。</w:t>
      </w:r>
    </w:p>
    <w:p w14:paraId="62DD59F9" w14:textId="77777777" w:rsidR="00CE2492" w:rsidRDefault="00CE2492" w:rsidP="00CE2492">
      <w:pPr>
        <w:spacing w:line="360" w:lineRule="exact"/>
        <w:rPr>
          <w:rFonts w:ascii="メイリオ" w:eastAsia="メイリオ" w:hAnsi="メイリオ" w:cs="Meiryo UI"/>
          <w:sz w:val="24"/>
        </w:rPr>
      </w:pPr>
    </w:p>
    <w:p w14:paraId="7EF10D45" w14:textId="5DFA16C8" w:rsidR="00284AB3" w:rsidRPr="00CE2761" w:rsidRDefault="00284AB3" w:rsidP="00CE2492">
      <w:pPr>
        <w:spacing w:line="360" w:lineRule="exact"/>
        <w:rPr>
          <w:rFonts w:ascii="メイリオ" w:eastAsia="メイリオ" w:hAnsi="メイリオ" w:cs="Meiryo UI"/>
          <w:b/>
          <w:bCs/>
          <w:sz w:val="24"/>
        </w:rPr>
      </w:pPr>
      <w:r w:rsidRPr="00CE2761">
        <w:rPr>
          <w:rFonts w:ascii="メイリオ" w:eastAsia="メイリオ" w:hAnsi="メイリオ" w:cs="Meiryo UI"/>
          <w:b/>
          <w:bCs/>
          <w:sz w:val="24"/>
        </w:rPr>
        <w:t xml:space="preserve">G.  </w:t>
      </w:r>
      <w:r w:rsidRPr="00CE2761">
        <w:rPr>
          <w:rFonts w:ascii="メイリオ" w:eastAsia="メイリオ" w:hAnsi="メイリオ" w:cs="Meiryo UI" w:hint="eastAsia"/>
          <w:b/>
          <w:bCs/>
          <w:sz w:val="24"/>
        </w:rPr>
        <w:t>各種書式の記載方法</w:t>
      </w:r>
      <w:r w:rsidR="00CE2761">
        <w:rPr>
          <w:rFonts w:ascii="メイリオ" w:eastAsia="メイリオ" w:hAnsi="メイリオ" w:cs="Meiryo UI" w:hint="eastAsia"/>
          <w:b/>
          <w:bCs/>
          <w:sz w:val="24"/>
        </w:rPr>
        <w:t>および送付方法</w:t>
      </w:r>
      <w:r w:rsidRPr="00CE2761">
        <w:rPr>
          <w:rFonts w:ascii="メイリオ" w:eastAsia="メイリオ" w:hAnsi="メイリオ" w:cs="Meiryo UI" w:hint="eastAsia"/>
          <w:b/>
          <w:bCs/>
          <w:sz w:val="24"/>
        </w:rPr>
        <w:t>について</w:t>
      </w:r>
    </w:p>
    <w:p w14:paraId="56AA21CC" w14:textId="31888FB6" w:rsidR="00284AB3" w:rsidRDefault="00284AB3" w:rsidP="00CE2761">
      <w:pPr>
        <w:spacing w:line="360" w:lineRule="exact"/>
        <w:ind w:left="480" w:hangingChars="200" w:hanging="480"/>
        <w:rPr>
          <w:rFonts w:ascii="メイリオ" w:eastAsia="メイリオ" w:hAnsi="メイリオ" w:cs="Meiryo UI"/>
          <w:sz w:val="24"/>
        </w:rPr>
      </w:pPr>
      <w:r>
        <w:rPr>
          <w:rFonts w:ascii="メイリオ" w:eastAsia="メイリオ" w:hAnsi="メイリオ" w:cs="Meiryo UI" w:hint="eastAsia"/>
          <w:sz w:val="24"/>
        </w:rPr>
        <w:t xml:space="preserve">　　確実な表記</w:t>
      </w:r>
      <w:r w:rsidR="00CE2761">
        <w:rPr>
          <w:rFonts w:ascii="メイリオ" w:eastAsia="メイリオ" w:hAnsi="メイリオ" w:cs="Meiryo UI" w:hint="eastAsia"/>
          <w:sz w:val="24"/>
        </w:rPr>
        <w:t>・やりとり</w:t>
      </w:r>
      <w:r>
        <w:rPr>
          <w:rFonts w:ascii="メイリオ" w:eastAsia="メイリオ" w:hAnsi="メイリオ" w:cs="Meiryo UI" w:hint="eastAsia"/>
          <w:sz w:val="24"/>
        </w:rPr>
        <w:t>を期すため、手書き不可とさせていただきます。</w:t>
      </w:r>
      <w:r w:rsidR="00CE2761">
        <w:rPr>
          <w:rFonts w:ascii="メイリオ" w:eastAsia="メイリオ" w:hAnsi="メイリオ" w:cs="Meiryo UI" w:hint="eastAsia"/>
          <w:sz w:val="24"/>
        </w:rPr>
        <w:t xml:space="preserve">　　　　　</w:t>
      </w:r>
      <w:r w:rsidR="00CE2761" w:rsidRPr="00A35EB6">
        <w:rPr>
          <w:rFonts w:ascii="メイリオ" w:eastAsia="メイリオ" w:hAnsi="メイリオ" w:cs="Meiryo UI" w:hint="eastAsia"/>
          <w:sz w:val="24"/>
          <w:u w:val="single"/>
        </w:rPr>
        <w:t>キーボード入力の上、</w:t>
      </w:r>
      <w:r w:rsidR="00CE2761" w:rsidRPr="00A35EB6">
        <w:rPr>
          <w:rFonts w:ascii="メイリオ" w:eastAsia="メイリオ" w:hAnsi="メイリオ" w:cs="Meiryo UI"/>
          <w:sz w:val="24"/>
          <w:u w:val="single"/>
        </w:rPr>
        <w:t>P C</w:t>
      </w:r>
      <w:r w:rsidR="00CE2761" w:rsidRPr="00A35EB6">
        <w:rPr>
          <w:rFonts w:ascii="メイリオ" w:eastAsia="メイリオ" w:hAnsi="メイリオ" w:cs="Meiryo UI" w:hint="eastAsia"/>
          <w:sz w:val="24"/>
          <w:u w:val="single"/>
        </w:rPr>
        <w:t>メールにて送付いただきますようお願い申し上げます。</w:t>
      </w:r>
    </w:p>
    <w:p w14:paraId="4DF99B9D" w14:textId="77777777" w:rsidR="00CE2761" w:rsidRPr="00CE2761" w:rsidRDefault="00CE2761" w:rsidP="00CE2761">
      <w:pPr>
        <w:spacing w:line="360" w:lineRule="exact"/>
        <w:ind w:firstLineChars="200" w:firstLine="480"/>
        <w:rPr>
          <w:rFonts w:ascii="メイリオ" w:eastAsia="メイリオ" w:hAnsi="メイリオ" w:cs="Meiryo UI"/>
          <w:sz w:val="24"/>
        </w:rPr>
      </w:pPr>
    </w:p>
    <w:p w14:paraId="60D19F97" w14:textId="068FCDB3" w:rsidR="00CE2492" w:rsidRPr="00CE2492" w:rsidRDefault="00CE2761" w:rsidP="00CE2492">
      <w:pPr>
        <w:spacing w:line="360" w:lineRule="exact"/>
        <w:rPr>
          <w:rFonts w:ascii="メイリオ" w:eastAsia="メイリオ" w:hAnsi="メイリオ" w:cs="Meiryo UI"/>
          <w:b/>
          <w:sz w:val="24"/>
        </w:rPr>
      </w:pPr>
      <w:r>
        <w:rPr>
          <w:rFonts w:ascii="メイリオ" w:eastAsia="メイリオ" w:hAnsi="メイリオ" w:cs="Meiryo UI"/>
          <w:b/>
          <w:sz w:val="24"/>
        </w:rPr>
        <w:t>H</w:t>
      </w:r>
      <w:r w:rsidR="00CE2492" w:rsidRPr="00CE2492">
        <w:rPr>
          <w:rFonts w:ascii="メイリオ" w:eastAsia="メイリオ" w:hAnsi="メイリオ" w:cs="Meiryo UI" w:hint="eastAsia"/>
          <w:b/>
          <w:sz w:val="24"/>
        </w:rPr>
        <w:t>．プログラムについて</w:t>
      </w:r>
    </w:p>
    <w:p w14:paraId="0954A285" w14:textId="5FD4A3DD" w:rsidR="00817F5B" w:rsidRPr="00CE2492" w:rsidRDefault="00CE2492" w:rsidP="00420108">
      <w:pPr>
        <w:spacing w:line="360" w:lineRule="exact"/>
        <w:ind w:left="480" w:hangingChars="200" w:hanging="480"/>
        <w:rPr>
          <w:rFonts w:ascii="メイリオ" w:eastAsia="メイリオ" w:hAnsi="メイリオ" w:cs="Meiryo UI"/>
          <w:sz w:val="24"/>
        </w:rPr>
      </w:pPr>
      <w:r w:rsidRPr="00CE2492">
        <w:rPr>
          <w:rFonts w:ascii="メイリオ" w:eastAsia="メイリオ" w:hAnsi="メイリオ" w:cs="Meiryo UI" w:hint="eastAsia"/>
          <w:sz w:val="24"/>
        </w:rPr>
        <w:t xml:space="preserve">　　地区大会プログラムは多少の変更の可能性もございますので、ご了承ください。大幅な変更のある際はご連絡させていただきます。</w:t>
      </w:r>
    </w:p>
    <w:p w14:paraId="6ED71F79" w14:textId="1D5E29FB" w:rsidR="00CE2492" w:rsidRPr="00CE2492" w:rsidRDefault="00CE2761" w:rsidP="00CE2492">
      <w:pPr>
        <w:spacing w:line="360" w:lineRule="exact"/>
        <w:rPr>
          <w:rFonts w:ascii="メイリオ" w:eastAsia="メイリオ" w:hAnsi="メイリオ" w:cs="Meiryo UI"/>
          <w:b/>
          <w:sz w:val="24"/>
        </w:rPr>
      </w:pPr>
      <w:r>
        <w:rPr>
          <w:rFonts w:ascii="メイリオ" w:eastAsia="メイリオ" w:hAnsi="メイリオ" w:cs="Meiryo UI" w:hint="eastAsia"/>
          <w:b/>
          <w:sz w:val="24"/>
        </w:rPr>
        <w:lastRenderedPageBreak/>
        <w:t>I</w:t>
      </w:r>
      <w:r w:rsidR="00CE2492" w:rsidRPr="00CE2492">
        <w:rPr>
          <w:rFonts w:ascii="メイリオ" w:eastAsia="メイリオ" w:hAnsi="メイリオ" w:cs="Meiryo UI" w:hint="eastAsia"/>
          <w:b/>
          <w:sz w:val="24"/>
        </w:rPr>
        <w:t>．宿泊</w:t>
      </w:r>
      <w:r w:rsidR="00284AB3">
        <w:rPr>
          <w:rFonts w:ascii="メイリオ" w:eastAsia="メイリオ" w:hAnsi="メイリオ" w:cs="Meiryo UI" w:hint="eastAsia"/>
          <w:b/>
          <w:sz w:val="24"/>
        </w:rPr>
        <w:t>申し込み</w:t>
      </w:r>
      <w:r w:rsidR="00CE2492" w:rsidRPr="00CE2492">
        <w:rPr>
          <w:rFonts w:ascii="メイリオ" w:eastAsia="メイリオ" w:hAnsi="メイリオ" w:cs="Meiryo UI" w:hint="eastAsia"/>
          <w:b/>
          <w:sz w:val="24"/>
        </w:rPr>
        <w:t>について</w:t>
      </w:r>
    </w:p>
    <w:p w14:paraId="4DDF67C8" w14:textId="77777777" w:rsidR="00CE2492" w:rsidRPr="00CE2492" w:rsidRDefault="00CE2492" w:rsidP="00CE2492">
      <w:pPr>
        <w:spacing w:line="360" w:lineRule="exact"/>
        <w:ind w:left="480" w:hangingChars="200" w:hanging="480"/>
        <w:rPr>
          <w:rFonts w:ascii="メイリオ" w:eastAsia="メイリオ" w:hAnsi="メイリオ" w:cs="Meiryo UI"/>
          <w:sz w:val="24"/>
        </w:rPr>
      </w:pPr>
      <w:r w:rsidRPr="00CE2492">
        <w:rPr>
          <w:rFonts w:ascii="メイリオ" w:eastAsia="メイリオ" w:hAnsi="メイリオ" w:cs="Meiryo UI" w:hint="eastAsia"/>
          <w:sz w:val="24"/>
        </w:rPr>
        <w:t xml:space="preserve">　　宿泊申込に関する「ご宿泊のご案内」をご確認の上、直接株式会社</w:t>
      </w:r>
      <w:r w:rsidRPr="00CE2492">
        <w:rPr>
          <w:rFonts w:ascii="メイリオ" w:eastAsia="メイリオ" w:hAnsi="メイリオ" w:cs="Meiryo UI"/>
          <w:sz w:val="24"/>
        </w:rPr>
        <w:t>JTB</w:t>
      </w:r>
      <w:r w:rsidRPr="00CE2492">
        <w:rPr>
          <w:rFonts w:ascii="メイリオ" w:eastAsia="メイリオ" w:hAnsi="メイリオ" w:cs="Meiryo UI" w:hint="eastAsia"/>
          <w:sz w:val="24"/>
        </w:rPr>
        <w:t>浜松支店へお申し込みください。</w:t>
      </w:r>
    </w:p>
    <w:p w14:paraId="0E9D4331" w14:textId="77777777" w:rsidR="00CE2492" w:rsidRPr="00CE2492" w:rsidRDefault="00CE2492" w:rsidP="00CE2492">
      <w:pPr>
        <w:spacing w:line="360" w:lineRule="exact"/>
        <w:rPr>
          <w:rFonts w:ascii="メイリオ" w:eastAsia="メイリオ" w:hAnsi="メイリオ" w:cs="Meiryo UI"/>
          <w:sz w:val="24"/>
        </w:rPr>
      </w:pPr>
    </w:p>
    <w:p w14:paraId="422778FB" w14:textId="1BCCE733" w:rsidR="00CE2492" w:rsidRPr="00CE2492" w:rsidRDefault="00284AB3" w:rsidP="00CE2492">
      <w:pPr>
        <w:spacing w:line="360" w:lineRule="exact"/>
        <w:rPr>
          <w:rFonts w:ascii="メイリオ" w:eastAsia="メイリオ" w:hAnsi="メイリオ" w:cs="Meiryo UI"/>
          <w:b/>
          <w:sz w:val="32"/>
        </w:rPr>
      </w:pPr>
      <w:r w:rsidRPr="00284AB3">
        <w:rPr>
          <w:rFonts w:ascii="Apple Color Emoji" w:eastAsia="メイリオ" w:hAnsi="Apple Color Emoji" w:cs="Apple Color Emoji" w:hint="eastAsia"/>
          <w:b/>
          <w:color w:val="000000" w:themeColor="text1"/>
          <w:sz w:val="32"/>
        </w:rPr>
        <w:t>★</w:t>
      </w:r>
      <w:r w:rsidR="00CE2492" w:rsidRPr="00CE2492">
        <w:rPr>
          <w:rFonts w:ascii="メイリオ" w:eastAsia="メイリオ" w:hAnsi="メイリオ" w:cs="Meiryo UI" w:hint="eastAsia"/>
          <w:b/>
          <w:sz w:val="32"/>
        </w:rPr>
        <w:t>登録申込先</w:t>
      </w:r>
      <w:r w:rsidR="00CE2492" w:rsidRPr="00284AB3">
        <w:rPr>
          <w:rFonts w:ascii="メイリオ" w:eastAsia="メイリオ" w:hAnsi="メイリオ" w:cs="Meiryo UI" w:hint="eastAsia"/>
          <w:b/>
          <w:color w:val="000000" w:themeColor="text1"/>
          <w:sz w:val="32"/>
        </w:rPr>
        <w:t>★</w:t>
      </w:r>
    </w:p>
    <w:p w14:paraId="159F767E" w14:textId="07BA79B5" w:rsidR="00CE2492" w:rsidRPr="00CE2761" w:rsidRDefault="00D120AE" w:rsidP="00CE2761">
      <w:pPr>
        <w:spacing w:line="360" w:lineRule="exact"/>
        <w:ind w:firstLineChars="200" w:firstLine="480"/>
        <w:rPr>
          <w:rFonts w:ascii="メイリオ" w:eastAsia="メイリオ" w:hAnsi="メイリオ" w:cs="Meiryo UI"/>
          <w:b/>
          <w:sz w:val="24"/>
        </w:rPr>
      </w:pPr>
      <w:r>
        <w:rPr>
          <w:rFonts w:ascii="メイリオ" w:eastAsia="メイリオ" w:hAnsi="メイリオ" w:cs="Meiryo UI" w:hint="eastAsia"/>
          <w:b/>
          <w:sz w:val="24"/>
        </w:rPr>
        <w:t>国際ロータリー第</w:t>
      </w:r>
      <w:r>
        <w:rPr>
          <w:rFonts w:ascii="メイリオ" w:eastAsia="メイリオ" w:hAnsi="メイリオ" w:cs="Meiryo UI"/>
          <w:b/>
          <w:sz w:val="24"/>
        </w:rPr>
        <w:t>2620</w:t>
      </w:r>
      <w:r>
        <w:rPr>
          <w:rFonts w:ascii="メイリオ" w:eastAsia="メイリオ" w:hAnsi="メイリオ" w:cs="Meiryo UI" w:hint="eastAsia"/>
          <w:b/>
          <w:sz w:val="24"/>
        </w:rPr>
        <w:t>地区</w:t>
      </w:r>
      <w:r w:rsidR="00CE2492" w:rsidRPr="00CE2492">
        <w:rPr>
          <w:rFonts w:ascii="メイリオ" w:eastAsia="メイリオ" w:hAnsi="メイリオ" w:cs="Meiryo UI" w:hint="eastAsia"/>
          <w:b/>
          <w:sz w:val="24"/>
        </w:rPr>
        <w:t>20</w:t>
      </w:r>
      <w:r w:rsidR="00284AB3">
        <w:rPr>
          <w:rFonts w:ascii="メイリオ" w:eastAsia="メイリオ" w:hAnsi="メイリオ" w:cs="Meiryo UI"/>
          <w:b/>
          <w:sz w:val="24"/>
        </w:rPr>
        <w:t>23</w:t>
      </w:r>
      <w:r w:rsidR="00284AB3">
        <w:rPr>
          <w:rFonts w:ascii="メイリオ" w:eastAsia="メイリオ" w:hAnsi="メイリオ" w:cs="Meiryo UI" w:hint="eastAsia"/>
          <w:b/>
          <w:sz w:val="24"/>
        </w:rPr>
        <w:t>-</w:t>
      </w:r>
      <w:r w:rsidR="00CE2492" w:rsidRPr="00CE2492">
        <w:rPr>
          <w:rFonts w:ascii="メイリオ" w:eastAsia="メイリオ" w:hAnsi="メイリオ" w:cs="Meiryo UI" w:hint="eastAsia"/>
          <w:b/>
          <w:sz w:val="24"/>
        </w:rPr>
        <w:t>20</w:t>
      </w:r>
      <w:r w:rsidR="00CE2492" w:rsidRPr="00CE2492">
        <w:rPr>
          <w:rFonts w:ascii="メイリオ" w:eastAsia="メイリオ" w:hAnsi="メイリオ" w:cs="Meiryo UI"/>
          <w:b/>
          <w:sz w:val="24"/>
        </w:rPr>
        <w:t>2</w:t>
      </w:r>
      <w:r w:rsidR="00284AB3">
        <w:rPr>
          <w:rFonts w:ascii="メイリオ" w:eastAsia="メイリオ" w:hAnsi="メイリオ" w:cs="Meiryo UI"/>
          <w:b/>
          <w:sz w:val="24"/>
        </w:rPr>
        <w:t>4</w:t>
      </w:r>
      <w:r w:rsidR="00CE2492" w:rsidRPr="00CE2492">
        <w:rPr>
          <w:rFonts w:ascii="メイリオ" w:eastAsia="メイリオ" w:hAnsi="メイリオ" w:cs="Meiryo UI" w:hint="eastAsia"/>
          <w:b/>
          <w:sz w:val="24"/>
        </w:rPr>
        <w:t>年度</w:t>
      </w:r>
      <w:r w:rsidR="00284AB3">
        <w:rPr>
          <w:rFonts w:ascii="メイリオ" w:eastAsia="メイリオ" w:hAnsi="メイリオ" w:cs="Meiryo UI" w:hint="eastAsia"/>
          <w:b/>
          <w:sz w:val="24"/>
        </w:rPr>
        <w:t>地区大会実行委員会</w:t>
      </w:r>
    </w:p>
    <w:p w14:paraId="67C50477" w14:textId="1034C7F4" w:rsidR="00CE2492" w:rsidRPr="00CE2761" w:rsidRDefault="00CE2492" w:rsidP="00CE2761">
      <w:pPr>
        <w:spacing w:line="360" w:lineRule="exact"/>
        <w:ind w:firstLineChars="200" w:firstLine="480"/>
        <w:rPr>
          <w:rFonts w:ascii="メイリオ" w:eastAsia="メイリオ" w:hAnsi="メイリオ" w:cs="Meiryo UI"/>
          <w:sz w:val="24"/>
        </w:rPr>
      </w:pPr>
      <w:r w:rsidRPr="00CE2492">
        <w:rPr>
          <w:rFonts w:ascii="メイリオ" w:eastAsia="メイリオ" w:hAnsi="メイリオ" w:cs="Meiryo UI" w:hint="eastAsia"/>
          <w:sz w:val="24"/>
        </w:rPr>
        <w:t xml:space="preserve">E-mail: </w:t>
      </w:r>
      <w:hyperlink r:id="rId6" w:history="1">
        <w:r w:rsidR="00CE2761" w:rsidRPr="00CE2761">
          <w:rPr>
            <w:rStyle w:val="a4"/>
            <w:rFonts w:ascii="メイリオ" w:eastAsia="メイリオ" w:hAnsi="メイリオ" w:cs="Meiryo UI"/>
            <w:sz w:val="24"/>
          </w:rPr>
          <w:t>2023district-conference@ri2620.gr.jp</w:t>
        </w:r>
      </w:hyperlink>
      <w:r w:rsidRPr="00CE2492">
        <w:rPr>
          <w:rFonts w:ascii="メイリオ" w:eastAsia="メイリオ" w:hAnsi="メイリオ" w:cs="Meiryo UI" w:hint="eastAsia"/>
          <w:sz w:val="24"/>
        </w:rPr>
        <w:t xml:space="preserve">　</w:t>
      </w:r>
    </w:p>
    <w:p w14:paraId="0C494564" w14:textId="77777777" w:rsidR="00CE2492" w:rsidRPr="00CE2492" w:rsidRDefault="00CE2492" w:rsidP="00CE2492">
      <w:pPr>
        <w:spacing w:line="360" w:lineRule="exact"/>
        <w:rPr>
          <w:rFonts w:ascii="メイリオ" w:eastAsia="メイリオ" w:hAnsi="メイリオ" w:cs="Meiryo UI"/>
          <w:sz w:val="24"/>
        </w:rPr>
      </w:pPr>
    </w:p>
    <w:p w14:paraId="71F7BFFA" w14:textId="77777777" w:rsidR="00CE2492" w:rsidRPr="00CE2492" w:rsidRDefault="00CE2492" w:rsidP="00CE2492">
      <w:pPr>
        <w:spacing w:line="360" w:lineRule="exact"/>
        <w:rPr>
          <w:rFonts w:ascii="メイリオ" w:eastAsia="メイリオ" w:hAnsi="メイリオ" w:cs="Meiryo UI"/>
          <w:b/>
          <w:sz w:val="32"/>
        </w:rPr>
      </w:pPr>
      <w:r w:rsidRPr="00CE2761">
        <w:rPr>
          <w:rFonts w:ascii="メイリオ" w:eastAsia="メイリオ" w:hAnsi="メイリオ" w:cs="Meiryo UI" w:hint="eastAsia"/>
          <w:b/>
          <w:color w:val="000000" w:themeColor="text1"/>
          <w:sz w:val="32"/>
        </w:rPr>
        <w:t>★</w:t>
      </w:r>
      <w:r w:rsidRPr="00CE2492">
        <w:rPr>
          <w:rFonts w:ascii="メイリオ" w:eastAsia="メイリオ" w:hAnsi="メイリオ" w:cs="Meiryo UI" w:hint="eastAsia"/>
          <w:b/>
          <w:sz w:val="32"/>
        </w:rPr>
        <w:t>振込先</w:t>
      </w:r>
      <w:r w:rsidRPr="00CE2761">
        <w:rPr>
          <w:rFonts w:ascii="メイリオ" w:eastAsia="メイリオ" w:hAnsi="メイリオ" w:cs="Meiryo UI" w:hint="eastAsia"/>
          <w:b/>
          <w:color w:val="000000" w:themeColor="text1"/>
          <w:sz w:val="32"/>
        </w:rPr>
        <w:t>★</w:t>
      </w:r>
    </w:p>
    <w:p w14:paraId="488CD1EE" w14:textId="27A12B93" w:rsidR="00CE2492" w:rsidRPr="00CE2492" w:rsidRDefault="00CE2492" w:rsidP="00817F5B">
      <w:pPr>
        <w:spacing w:line="360" w:lineRule="exact"/>
        <w:ind w:firstLineChars="200" w:firstLine="720"/>
        <w:jc w:val="left"/>
        <w:rPr>
          <w:rFonts w:ascii="メイリオ" w:eastAsia="メイリオ" w:hAnsi="メイリオ" w:cs="Meiryo UI"/>
          <w:sz w:val="24"/>
        </w:rPr>
      </w:pPr>
      <w:r w:rsidRPr="009B055C">
        <w:rPr>
          <w:rFonts w:ascii="メイリオ" w:eastAsia="メイリオ" w:hAnsi="メイリオ" w:cs="Meiryo UI" w:hint="eastAsia"/>
          <w:b/>
          <w:spacing w:val="60"/>
          <w:kern w:val="0"/>
          <w:sz w:val="24"/>
          <w:fitText w:val="960" w:id="-1244043264"/>
        </w:rPr>
        <w:t>銀行</w:t>
      </w:r>
      <w:r w:rsidRPr="009B055C">
        <w:rPr>
          <w:rFonts w:ascii="メイリオ" w:eastAsia="メイリオ" w:hAnsi="メイリオ" w:cs="Meiryo UI" w:hint="eastAsia"/>
          <w:b/>
          <w:kern w:val="0"/>
          <w:sz w:val="24"/>
          <w:fitText w:val="960" w:id="-1244043264"/>
        </w:rPr>
        <w:t>名</w:t>
      </w:r>
      <w:r w:rsidRPr="00CE2492">
        <w:rPr>
          <w:rFonts w:ascii="メイリオ" w:eastAsia="メイリオ" w:hAnsi="メイリオ" w:cs="Meiryo UI" w:hint="eastAsia"/>
          <w:b/>
          <w:sz w:val="24"/>
        </w:rPr>
        <w:t>：</w:t>
      </w:r>
      <w:r w:rsidR="00385904">
        <w:rPr>
          <w:rFonts w:ascii="メイリオ" w:eastAsia="メイリオ" w:hAnsi="メイリオ" w:cs="Meiryo UI" w:hint="eastAsia"/>
          <w:sz w:val="24"/>
        </w:rPr>
        <w:t>遠州信用金庫本店営業部　普通預金　口座番号：１２６５０７１</w:t>
      </w:r>
    </w:p>
    <w:p w14:paraId="5D5E77E4" w14:textId="4BB8DFB7" w:rsidR="00CE2492" w:rsidRPr="00CE2492" w:rsidRDefault="00CE2492" w:rsidP="00817F5B">
      <w:pPr>
        <w:spacing w:line="360" w:lineRule="exact"/>
        <w:ind w:firstLineChars="300" w:firstLine="720"/>
        <w:jc w:val="left"/>
        <w:rPr>
          <w:rFonts w:ascii="メイリオ" w:eastAsia="メイリオ" w:hAnsi="メイリオ" w:cs="Meiryo UI"/>
          <w:sz w:val="24"/>
        </w:rPr>
      </w:pPr>
      <w:r w:rsidRPr="00CE2492">
        <w:rPr>
          <w:rFonts w:ascii="メイリオ" w:eastAsia="メイリオ" w:hAnsi="メイリオ" w:cs="Meiryo UI" w:hint="eastAsia"/>
          <w:b/>
          <w:sz w:val="24"/>
        </w:rPr>
        <w:t>口座名義：</w:t>
      </w:r>
      <w:r w:rsidRPr="00CE2492">
        <w:rPr>
          <w:rFonts w:ascii="メイリオ" w:eastAsia="メイリオ" w:hAnsi="メイリオ" w:cs="Meiryo UI" w:hint="eastAsia"/>
          <w:sz w:val="24"/>
        </w:rPr>
        <w:t>第2620地区</w:t>
      </w:r>
      <w:r w:rsidR="0029481F">
        <w:rPr>
          <w:rFonts w:ascii="メイリオ" w:eastAsia="メイリオ" w:hAnsi="メイリオ" w:cs="Meiryo UI" w:hint="eastAsia"/>
          <w:sz w:val="24"/>
        </w:rPr>
        <w:t xml:space="preserve"> </w:t>
      </w:r>
      <w:r w:rsidRPr="00CE2492">
        <w:rPr>
          <w:rFonts w:ascii="メイリオ" w:eastAsia="メイリオ" w:hAnsi="メイリオ" w:cs="Meiryo UI" w:hint="eastAsia"/>
          <w:sz w:val="24"/>
        </w:rPr>
        <w:t>地区</w:t>
      </w:r>
      <w:r w:rsidR="00385904">
        <w:rPr>
          <w:rFonts w:ascii="メイリオ" w:eastAsia="メイリオ" w:hAnsi="メイリオ" w:cs="Meiryo UI" w:hint="eastAsia"/>
          <w:sz w:val="24"/>
        </w:rPr>
        <w:t>大会実行委員長</w:t>
      </w:r>
      <w:r w:rsidR="0029481F">
        <w:rPr>
          <w:rFonts w:ascii="メイリオ" w:eastAsia="メイリオ" w:hAnsi="メイリオ" w:cs="Meiryo UI" w:hint="eastAsia"/>
          <w:sz w:val="24"/>
        </w:rPr>
        <w:t xml:space="preserve"> </w:t>
      </w:r>
      <w:r w:rsidR="00385904">
        <w:rPr>
          <w:rFonts w:ascii="メイリオ" w:eastAsia="メイリオ" w:hAnsi="メイリオ" w:cs="Meiryo UI" w:hint="eastAsia"/>
          <w:sz w:val="24"/>
        </w:rPr>
        <w:t>山口勝義</w:t>
      </w:r>
    </w:p>
    <w:p w14:paraId="004B0862" w14:textId="77777777" w:rsidR="009B055C" w:rsidRDefault="00CE2492" w:rsidP="00CE2492">
      <w:pPr>
        <w:spacing w:line="360" w:lineRule="exact"/>
        <w:rPr>
          <w:rFonts w:ascii="メイリオ" w:eastAsia="メイリオ" w:hAnsi="メイリオ" w:cs="Meiryo UI"/>
          <w:sz w:val="24"/>
        </w:rPr>
      </w:pPr>
      <w:r w:rsidRPr="00CE2492">
        <w:rPr>
          <w:rFonts w:ascii="メイリオ" w:eastAsia="メイリオ" w:hAnsi="メイリオ" w:cs="Meiryo UI" w:hint="eastAsia"/>
          <w:sz w:val="24"/>
        </w:rPr>
        <w:t xml:space="preserve">　　　　　　 </w:t>
      </w:r>
      <w:r w:rsidRPr="00CE2492">
        <w:rPr>
          <w:rFonts w:ascii="メイリオ" w:eastAsia="メイリオ" w:hAnsi="メイリオ" w:cs="Meiryo UI"/>
          <w:sz w:val="24"/>
        </w:rPr>
        <w:t xml:space="preserve">  </w:t>
      </w:r>
      <w:r w:rsidRPr="00CE2492">
        <w:rPr>
          <w:rFonts w:ascii="メイリオ" w:eastAsia="メイリオ" w:hAnsi="メイリオ" w:cs="Meiryo UI" w:hint="eastAsia"/>
          <w:sz w:val="24"/>
        </w:rPr>
        <w:t>フリガナ：</w:t>
      </w:r>
      <w:r w:rsidR="00F36FB2">
        <w:rPr>
          <w:rFonts w:ascii="メイリオ" w:eastAsia="メイリオ" w:hAnsi="メイリオ" w:cs="Meiryo UI" w:hint="eastAsia"/>
          <w:sz w:val="24"/>
        </w:rPr>
        <w:t>ダイニセンロッピャ</w:t>
      </w:r>
      <w:r w:rsidR="00385904">
        <w:rPr>
          <w:rFonts w:ascii="メイリオ" w:eastAsia="メイリオ" w:hAnsi="メイリオ" w:cs="Meiryo UI" w:hint="eastAsia"/>
          <w:sz w:val="24"/>
        </w:rPr>
        <w:t>クニジ</w:t>
      </w:r>
      <w:r w:rsidR="00F36FB2">
        <w:rPr>
          <w:rFonts w:ascii="メイリオ" w:eastAsia="メイリオ" w:hAnsi="メイリオ" w:cs="Meiryo UI" w:hint="eastAsia"/>
          <w:sz w:val="24"/>
        </w:rPr>
        <w:t>ュ</w:t>
      </w:r>
      <w:r w:rsidR="00385904">
        <w:rPr>
          <w:rFonts w:ascii="メイリオ" w:eastAsia="メイリオ" w:hAnsi="メイリオ" w:cs="Meiryo UI" w:hint="eastAsia"/>
          <w:sz w:val="24"/>
        </w:rPr>
        <w:t>ウ</w:t>
      </w:r>
      <w:r w:rsidRPr="00CE2492">
        <w:rPr>
          <w:rFonts w:ascii="メイリオ" w:eastAsia="メイリオ" w:hAnsi="メイリオ" w:cs="Meiryo UI" w:hint="eastAsia"/>
          <w:sz w:val="24"/>
        </w:rPr>
        <w:t>チク</w:t>
      </w:r>
      <w:r w:rsidR="00385904">
        <w:rPr>
          <w:rFonts w:ascii="メイリオ" w:eastAsia="メイリオ" w:hAnsi="メイリオ" w:cs="Meiryo UI" w:hint="eastAsia"/>
          <w:sz w:val="24"/>
        </w:rPr>
        <w:t>チクタイカイ</w:t>
      </w:r>
      <w:r w:rsidR="009B055C">
        <w:rPr>
          <w:rFonts w:ascii="メイリオ" w:eastAsia="メイリオ" w:hAnsi="メイリオ" w:cs="Meiryo UI" w:hint="eastAsia"/>
          <w:sz w:val="24"/>
        </w:rPr>
        <w:t>ジッコ</w:t>
      </w:r>
    </w:p>
    <w:p w14:paraId="0C2A5D44" w14:textId="5F6351EE" w:rsidR="00CE2492" w:rsidRPr="00CE2492" w:rsidRDefault="009B055C" w:rsidP="009B055C">
      <w:pPr>
        <w:spacing w:line="360" w:lineRule="exact"/>
        <w:ind w:firstLineChars="1250" w:firstLine="3000"/>
        <w:rPr>
          <w:rFonts w:ascii="メイリオ" w:eastAsia="メイリオ" w:hAnsi="メイリオ" w:cs="Meiryo UI"/>
          <w:sz w:val="24"/>
        </w:rPr>
      </w:pPr>
      <w:r>
        <w:rPr>
          <w:rFonts w:ascii="メイリオ" w:eastAsia="メイリオ" w:hAnsi="メイリオ" w:cs="Meiryo UI" w:hint="eastAsia"/>
          <w:sz w:val="24"/>
        </w:rPr>
        <w:t>ウイインチョウヤマグチカツヨシ</w:t>
      </w:r>
    </w:p>
    <w:p w14:paraId="21F81ED9" w14:textId="77777777" w:rsidR="00CE2492" w:rsidRPr="00F36FB2" w:rsidRDefault="00CE2492" w:rsidP="00CE2492">
      <w:pPr>
        <w:spacing w:line="360" w:lineRule="exact"/>
        <w:rPr>
          <w:rFonts w:ascii="メイリオ" w:eastAsia="メイリオ" w:hAnsi="メイリオ"/>
        </w:rPr>
      </w:pPr>
    </w:p>
    <w:sectPr w:rsidR="00CE2492" w:rsidRPr="00F36FB2" w:rsidSect="00817F5B">
      <w:pgSz w:w="11906" w:h="16838" w:code="9"/>
      <w:pgMar w:top="1304" w:right="1418" w:bottom="1134" w:left="1418" w:header="851" w:footer="992" w:gutter="0"/>
      <w:cols w:space="425"/>
      <w:docGrid w:type="lines" w:linePitch="29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altName w:val="Meiryo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Meiryo UI">
    <w:altName w:val="Meiryo UI"/>
    <w:panose1 w:val="020B0604030504040204"/>
    <w:charset w:val="80"/>
    <w:family w:val="swiss"/>
    <w:pitch w:val="variable"/>
    <w:sig w:usb0="E10102FF" w:usb1="EAC7FFFF" w:usb2="08010012" w:usb3="00000000" w:csb0="0002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A3F4C"/>
    <w:multiLevelType w:val="hybridMultilevel"/>
    <w:tmpl w:val="25B03FCA"/>
    <w:lvl w:ilvl="0" w:tplc="5D760780">
      <w:start w:val="3"/>
      <w:numFmt w:val="bullet"/>
      <w:lvlText w:val="※"/>
      <w:lvlJc w:val="left"/>
      <w:pPr>
        <w:ind w:left="960" w:hanging="360"/>
      </w:pPr>
      <w:rPr>
        <w:rFonts w:ascii="メイリオ" w:eastAsia="メイリオ" w:hAnsi="メイリオ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40"/>
      </w:pPr>
      <w:rPr>
        <w:rFonts w:ascii="Wingdings" w:hAnsi="Wingdings" w:hint="default"/>
      </w:rPr>
    </w:lvl>
  </w:abstractNum>
  <w:abstractNum w:abstractNumId="1" w15:restartNumberingAfterBreak="0">
    <w:nsid w:val="11A47E51"/>
    <w:multiLevelType w:val="hybridMultilevel"/>
    <w:tmpl w:val="6CFC8BA2"/>
    <w:lvl w:ilvl="0" w:tplc="5C9A0A4C">
      <w:start w:val="1"/>
      <w:numFmt w:val="decimalEnclosedCircle"/>
      <w:lvlText w:val="%1"/>
      <w:lvlJc w:val="left"/>
      <w:pPr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40"/>
      </w:pPr>
    </w:lvl>
    <w:lvl w:ilvl="3" w:tplc="0409000F" w:tentative="1">
      <w:start w:val="1"/>
      <w:numFmt w:val="decimal"/>
      <w:lvlText w:val="%4."/>
      <w:lvlJc w:val="left"/>
      <w:pPr>
        <w:ind w:left="2360" w:hanging="440"/>
      </w:pPr>
    </w:lvl>
    <w:lvl w:ilvl="4" w:tplc="04090017" w:tentative="1">
      <w:start w:val="1"/>
      <w:numFmt w:val="aiueoFullWidth"/>
      <w:lvlText w:val="(%5)"/>
      <w:lvlJc w:val="left"/>
      <w:pPr>
        <w:ind w:left="28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40"/>
      </w:pPr>
    </w:lvl>
    <w:lvl w:ilvl="6" w:tplc="0409000F" w:tentative="1">
      <w:start w:val="1"/>
      <w:numFmt w:val="decimal"/>
      <w:lvlText w:val="%7."/>
      <w:lvlJc w:val="left"/>
      <w:pPr>
        <w:ind w:left="3680" w:hanging="440"/>
      </w:pPr>
    </w:lvl>
    <w:lvl w:ilvl="7" w:tplc="04090017" w:tentative="1">
      <w:start w:val="1"/>
      <w:numFmt w:val="aiueoFullWidth"/>
      <w:lvlText w:val="(%8)"/>
      <w:lvlJc w:val="left"/>
      <w:pPr>
        <w:ind w:left="41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40"/>
      </w:pPr>
    </w:lvl>
  </w:abstractNum>
  <w:abstractNum w:abstractNumId="2" w15:restartNumberingAfterBreak="0">
    <w:nsid w:val="3F596DE3"/>
    <w:multiLevelType w:val="hybridMultilevel"/>
    <w:tmpl w:val="9BEE872E"/>
    <w:lvl w:ilvl="0" w:tplc="62D2985A">
      <w:start w:val="1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9A2C0990">
      <w:start w:val="1"/>
      <w:numFmt w:val="decimalEnclosedCircle"/>
      <w:lvlText w:val="%2"/>
      <w:lvlJc w:val="left"/>
      <w:pPr>
        <w:ind w:left="8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5B16A6E"/>
    <w:multiLevelType w:val="hybridMultilevel"/>
    <w:tmpl w:val="EC74AFC4"/>
    <w:lvl w:ilvl="0" w:tplc="CDF86144">
      <w:start w:val="1"/>
      <w:numFmt w:val="decimalEnclosedCircle"/>
      <w:lvlText w:val="%1"/>
      <w:lvlJc w:val="left"/>
      <w:pPr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40"/>
      </w:pPr>
    </w:lvl>
    <w:lvl w:ilvl="3" w:tplc="0409000F" w:tentative="1">
      <w:start w:val="1"/>
      <w:numFmt w:val="decimal"/>
      <w:lvlText w:val="%4."/>
      <w:lvlJc w:val="left"/>
      <w:pPr>
        <w:ind w:left="2360" w:hanging="440"/>
      </w:pPr>
    </w:lvl>
    <w:lvl w:ilvl="4" w:tplc="04090017" w:tentative="1">
      <w:start w:val="1"/>
      <w:numFmt w:val="aiueoFullWidth"/>
      <w:lvlText w:val="(%5)"/>
      <w:lvlJc w:val="left"/>
      <w:pPr>
        <w:ind w:left="28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40"/>
      </w:pPr>
    </w:lvl>
    <w:lvl w:ilvl="6" w:tplc="0409000F" w:tentative="1">
      <w:start w:val="1"/>
      <w:numFmt w:val="decimal"/>
      <w:lvlText w:val="%7."/>
      <w:lvlJc w:val="left"/>
      <w:pPr>
        <w:ind w:left="3680" w:hanging="440"/>
      </w:pPr>
    </w:lvl>
    <w:lvl w:ilvl="7" w:tplc="04090017" w:tentative="1">
      <w:start w:val="1"/>
      <w:numFmt w:val="aiueoFullWidth"/>
      <w:lvlText w:val="(%8)"/>
      <w:lvlJc w:val="left"/>
      <w:pPr>
        <w:ind w:left="41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40"/>
      </w:pPr>
    </w:lvl>
  </w:abstractNum>
  <w:abstractNum w:abstractNumId="4" w15:restartNumberingAfterBreak="0">
    <w:nsid w:val="4FDC7581"/>
    <w:multiLevelType w:val="hybridMultilevel"/>
    <w:tmpl w:val="5002CCBC"/>
    <w:lvl w:ilvl="0" w:tplc="C71E8678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8FF52ED"/>
    <w:multiLevelType w:val="hybridMultilevel"/>
    <w:tmpl w:val="71AC5B4A"/>
    <w:lvl w:ilvl="0" w:tplc="F5F2C754">
      <w:start w:val="1"/>
      <w:numFmt w:val="decimalEnclosedCircle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 w:tplc="04090017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num w:numId="1" w16cid:durableId="561646680">
    <w:abstractNumId w:val="2"/>
  </w:num>
  <w:num w:numId="2" w16cid:durableId="1027414579">
    <w:abstractNumId w:val="4"/>
  </w:num>
  <w:num w:numId="3" w16cid:durableId="1227574020">
    <w:abstractNumId w:val="5"/>
  </w:num>
  <w:num w:numId="4" w16cid:durableId="542599325">
    <w:abstractNumId w:val="0"/>
  </w:num>
  <w:num w:numId="5" w16cid:durableId="582033959">
    <w:abstractNumId w:val="3"/>
  </w:num>
  <w:num w:numId="6" w16cid:durableId="212741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1"/>
  <w:bordersDoNotSurroundHeader/>
  <w:bordersDoNotSurroundFooter/>
  <w:proofState w:spelling="clean" w:grammar="clean"/>
  <w:defaultTabStop w:val="840"/>
  <w:drawingGridVerticalSpacing w:val="29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492"/>
    <w:rsid w:val="00037ED8"/>
    <w:rsid w:val="00155441"/>
    <w:rsid w:val="00284AB3"/>
    <w:rsid w:val="0029481F"/>
    <w:rsid w:val="002B0225"/>
    <w:rsid w:val="003055F3"/>
    <w:rsid w:val="0031402C"/>
    <w:rsid w:val="00385904"/>
    <w:rsid w:val="003B2904"/>
    <w:rsid w:val="00420108"/>
    <w:rsid w:val="0073612D"/>
    <w:rsid w:val="00817F5B"/>
    <w:rsid w:val="00847707"/>
    <w:rsid w:val="008D239B"/>
    <w:rsid w:val="009040C2"/>
    <w:rsid w:val="009B055C"/>
    <w:rsid w:val="009B58C3"/>
    <w:rsid w:val="00A35EB6"/>
    <w:rsid w:val="00CE2492"/>
    <w:rsid w:val="00CE2761"/>
    <w:rsid w:val="00D120AE"/>
    <w:rsid w:val="00F3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495AA3"/>
  <w15:chartTrackingRefBased/>
  <w15:docId w15:val="{AEF11488-DD8A-F942-B4DC-C97AE22E2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492"/>
    <w:pPr>
      <w:widowControl w:val="0"/>
      <w:jc w:val="both"/>
    </w:pPr>
    <w:rPr>
      <w:rFonts w:ascii="Century" w:eastAsia="ＭＳ 明朝" w:hAnsi="Century" w:cs="Times New Roman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492"/>
    <w:pPr>
      <w:ind w:leftChars="400" w:left="840"/>
    </w:pPr>
  </w:style>
  <w:style w:type="character" w:styleId="a4">
    <w:name w:val="Hyperlink"/>
    <w:basedOn w:val="a0"/>
    <w:uiPriority w:val="99"/>
    <w:unhideWhenUsed/>
    <w:rsid w:val="003055F3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3055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023district-conference@ri2620.gr.jp" TargetMode="External"/><Relationship Id="rId5" Type="http://schemas.openxmlformats.org/officeDocument/2006/relationships/hyperlink" Target="mailto:2023district-conference@ri2620.gr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中村皇積</dc:creator>
  <cp:keywords/>
  <dc:description/>
  <cp:lastModifiedBy>中村皇積</cp:lastModifiedBy>
  <cp:revision>14</cp:revision>
  <dcterms:created xsi:type="dcterms:W3CDTF">2023-05-26T20:40:00Z</dcterms:created>
  <dcterms:modified xsi:type="dcterms:W3CDTF">2023-07-03T06:38:00Z</dcterms:modified>
</cp:coreProperties>
</file>